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34" w:rsidRPr="00F15834" w:rsidRDefault="00E33A31" w:rsidP="00F15834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4874">
        <w:rPr>
          <w:rFonts w:ascii="Times New Roman" w:hAnsi="Times New Roman" w:cs="Times New Roman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34" w:rsidRPr="00F15834" w:rsidRDefault="00F15834" w:rsidP="00F158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DA7" w:rsidRPr="00CF0F4B" w:rsidRDefault="00F15834" w:rsidP="00F158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0F4B">
        <w:rPr>
          <w:rFonts w:ascii="Times New Roman" w:hAnsi="Times New Roman" w:cs="Times New Roman"/>
          <w:b/>
          <w:bCs/>
          <w:sz w:val="36"/>
          <w:szCs w:val="36"/>
        </w:rPr>
        <w:t>ДУМА ГОРОДСКОГО ОКРУГА КИНЕЛЬ</w:t>
      </w:r>
    </w:p>
    <w:p w:rsidR="00F15834" w:rsidRPr="00CF0F4B" w:rsidRDefault="00F15834" w:rsidP="00F1583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0F4B">
        <w:rPr>
          <w:rFonts w:ascii="Times New Roman" w:hAnsi="Times New Roman" w:cs="Times New Roman"/>
          <w:b/>
          <w:bCs/>
          <w:sz w:val="36"/>
          <w:szCs w:val="36"/>
        </w:rPr>
        <w:t xml:space="preserve"> САМАРСКОЙ ОБЛАСТИ</w:t>
      </w:r>
    </w:p>
    <w:p w:rsidR="00F15834" w:rsidRPr="00CF0F4B" w:rsidRDefault="00F15834" w:rsidP="00F15834">
      <w:pPr>
        <w:rPr>
          <w:rFonts w:ascii="Times New Roman" w:hAnsi="Times New Roman" w:cs="Times New Roman"/>
          <w:sz w:val="28"/>
          <w:szCs w:val="28"/>
        </w:rPr>
      </w:pPr>
      <w:r w:rsidRPr="00CF0F4B">
        <w:rPr>
          <w:rFonts w:ascii="Times New Roman" w:hAnsi="Times New Roman" w:cs="Times New Roman"/>
          <w:sz w:val="28"/>
          <w:szCs w:val="28"/>
        </w:rPr>
        <w:t xml:space="preserve">446430, г. Кинель ул.Мира, 42а                              </w:t>
      </w:r>
      <w:r w:rsidR="00CF0F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F0F4B">
        <w:rPr>
          <w:rFonts w:ascii="Times New Roman" w:hAnsi="Times New Roman" w:cs="Times New Roman"/>
          <w:sz w:val="28"/>
          <w:szCs w:val="28"/>
        </w:rPr>
        <w:t xml:space="preserve">   тел. 2-19-60, 2-18-80</w:t>
      </w: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F15834" w:rsidRPr="00F15834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15834" w:rsidRPr="00F15834" w:rsidRDefault="00F15834" w:rsidP="00CA28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15834" w:rsidRPr="00F15834" w:rsidRDefault="00420DDD" w:rsidP="00F1583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A762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46646">
        <w:rPr>
          <w:rFonts w:ascii="Times New Roman" w:hAnsi="Times New Roman" w:cs="Times New Roman"/>
          <w:b/>
          <w:bCs/>
          <w:sz w:val="28"/>
          <w:szCs w:val="28"/>
        </w:rPr>
        <w:t xml:space="preserve"> 27 »  июня </w:t>
      </w:r>
      <w:r w:rsidR="00F15834" w:rsidRPr="00F15834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2F682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15834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</w:t>
      </w:r>
      <w:r w:rsidR="00054DA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CF0F4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54DA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15834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A762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F153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A762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479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46646">
        <w:rPr>
          <w:rFonts w:ascii="Times New Roman" w:hAnsi="Times New Roman" w:cs="Times New Roman"/>
          <w:b/>
          <w:bCs/>
          <w:sz w:val="28"/>
          <w:szCs w:val="28"/>
        </w:rPr>
        <w:t xml:space="preserve">       № 467</w:t>
      </w:r>
      <w:r w:rsidR="00F15834" w:rsidRPr="00F1583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7D27F9" w:rsidRDefault="007D27F9" w:rsidP="00CF0F4B">
      <w:pPr>
        <w:ind w:left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15834" w:rsidRPr="00050034" w:rsidRDefault="00F15834" w:rsidP="00CF0F4B">
      <w:pPr>
        <w:ind w:left="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0034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F15834" w:rsidRPr="00F15834" w:rsidRDefault="00F15834" w:rsidP="001F17A2">
      <w:pPr>
        <w:ind w:left="426" w:right="4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5834" w:rsidRPr="00F15834" w:rsidRDefault="00954E4D" w:rsidP="00050034">
      <w:pPr>
        <w:spacing w:line="276" w:lineRule="auto"/>
        <w:ind w:left="426" w:right="4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4A4468">
        <w:rPr>
          <w:rFonts w:ascii="Times New Roman" w:hAnsi="Times New Roman" w:cs="Times New Roman"/>
          <w:sz w:val="28"/>
          <w:szCs w:val="28"/>
        </w:rPr>
        <w:t>изменений</w:t>
      </w:r>
      <w:r w:rsidR="00927E85">
        <w:rPr>
          <w:rFonts w:ascii="Times New Roman" w:hAnsi="Times New Roman" w:cs="Times New Roman"/>
          <w:sz w:val="28"/>
          <w:szCs w:val="28"/>
        </w:rPr>
        <w:t xml:space="preserve"> </w:t>
      </w:r>
      <w:r w:rsidR="00567F90">
        <w:rPr>
          <w:rFonts w:ascii="Times New Roman" w:hAnsi="Times New Roman" w:cs="Times New Roman"/>
          <w:sz w:val="28"/>
          <w:szCs w:val="28"/>
        </w:rPr>
        <w:t xml:space="preserve">в </w:t>
      </w:r>
      <w:r w:rsidR="00F15834" w:rsidRPr="00F15834">
        <w:rPr>
          <w:rFonts w:ascii="Times New Roman" w:hAnsi="Times New Roman" w:cs="Times New Roman"/>
          <w:sz w:val="28"/>
          <w:szCs w:val="28"/>
        </w:rPr>
        <w:t>Положени</w:t>
      </w:r>
      <w:r w:rsidR="00567F90">
        <w:rPr>
          <w:rFonts w:ascii="Times New Roman" w:hAnsi="Times New Roman" w:cs="Times New Roman"/>
          <w:sz w:val="28"/>
          <w:szCs w:val="28"/>
        </w:rPr>
        <w:t>е</w:t>
      </w:r>
      <w:r w:rsidR="00F15834" w:rsidRPr="00F15834">
        <w:rPr>
          <w:rFonts w:ascii="Times New Roman" w:hAnsi="Times New Roman" w:cs="Times New Roman"/>
          <w:sz w:val="28"/>
          <w:szCs w:val="28"/>
        </w:rPr>
        <w:t xml:space="preserve"> о порядке и сроках применения взысканий</w:t>
      </w:r>
      <w:r w:rsidR="00F15834">
        <w:rPr>
          <w:rFonts w:ascii="Times New Roman" w:hAnsi="Times New Roman" w:cs="Times New Roman"/>
          <w:sz w:val="28"/>
          <w:szCs w:val="28"/>
        </w:rPr>
        <w:t xml:space="preserve"> </w:t>
      </w:r>
      <w:r w:rsidR="00F15834" w:rsidRPr="00F15834">
        <w:rPr>
          <w:rFonts w:ascii="Times New Roman" w:hAnsi="Times New Roman" w:cs="Times New Roman"/>
          <w:sz w:val="28"/>
          <w:szCs w:val="28"/>
        </w:rPr>
        <w:t>за несоблюдение муниципальными служащими органов местного самоуправления</w:t>
      </w:r>
      <w:r w:rsidR="00F15834">
        <w:rPr>
          <w:rFonts w:ascii="Times New Roman" w:hAnsi="Times New Roman" w:cs="Times New Roman"/>
          <w:sz w:val="28"/>
          <w:szCs w:val="28"/>
        </w:rPr>
        <w:t xml:space="preserve"> </w:t>
      </w:r>
      <w:r w:rsidR="00F15834" w:rsidRPr="00F1583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15834">
        <w:rPr>
          <w:rFonts w:ascii="Times New Roman" w:hAnsi="Times New Roman" w:cs="Times New Roman"/>
          <w:sz w:val="28"/>
          <w:szCs w:val="28"/>
        </w:rPr>
        <w:t>Кинель</w:t>
      </w:r>
      <w:r w:rsidR="00F15834" w:rsidRPr="00F15834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</w:t>
      </w:r>
      <w:r w:rsidR="00F15834">
        <w:rPr>
          <w:rFonts w:ascii="Times New Roman" w:hAnsi="Times New Roman" w:cs="Times New Roman"/>
          <w:sz w:val="28"/>
          <w:szCs w:val="28"/>
        </w:rPr>
        <w:t xml:space="preserve"> </w:t>
      </w:r>
      <w:r w:rsidR="00F15834" w:rsidRPr="00F15834">
        <w:rPr>
          <w:rFonts w:ascii="Times New Roman" w:hAnsi="Times New Roman" w:cs="Times New Roman"/>
          <w:sz w:val="28"/>
          <w:szCs w:val="28"/>
        </w:rPr>
        <w:t>или об урегулировании конфликта интересов и неисполнение</w:t>
      </w:r>
      <w:r w:rsidR="000C3858">
        <w:rPr>
          <w:rFonts w:ascii="Times New Roman" w:hAnsi="Times New Roman" w:cs="Times New Roman"/>
          <w:sz w:val="28"/>
          <w:szCs w:val="28"/>
        </w:rPr>
        <w:t xml:space="preserve"> </w:t>
      </w:r>
      <w:r w:rsidR="00F15834" w:rsidRPr="00F15834">
        <w:rPr>
          <w:rFonts w:ascii="Times New Roman" w:hAnsi="Times New Roman" w:cs="Times New Roman"/>
          <w:sz w:val="28"/>
          <w:szCs w:val="28"/>
        </w:rPr>
        <w:t>обязанностей,</w:t>
      </w:r>
      <w:r w:rsidR="00F15834">
        <w:rPr>
          <w:rFonts w:ascii="Times New Roman" w:hAnsi="Times New Roman" w:cs="Times New Roman"/>
          <w:sz w:val="28"/>
          <w:szCs w:val="28"/>
        </w:rPr>
        <w:t xml:space="preserve"> </w:t>
      </w:r>
      <w:r w:rsidR="00F15834" w:rsidRPr="00F15834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</w:t>
      </w:r>
      <w:r w:rsidR="00567F90">
        <w:rPr>
          <w:rFonts w:ascii="Times New Roman" w:hAnsi="Times New Roman" w:cs="Times New Roman"/>
          <w:sz w:val="28"/>
          <w:szCs w:val="28"/>
        </w:rPr>
        <w:t>, утвержденное решением Думы городского округа Кинель Самарской области от 28 февраля 2013 года № 293</w:t>
      </w:r>
      <w:r w:rsidR="00B85232">
        <w:rPr>
          <w:rFonts w:ascii="Times New Roman" w:hAnsi="Times New Roman" w:cs="Times New Roman"/>
          <w:sz w:val="28"/>
          <w:szCs w:val="28"/>
        </w:rPr>
        <w:t xml:space="preserve"> (с изменениями от 26 мая 2016 г.</w:t>
      </w:r>
      <w:r w:rsidR="002F6827">
        <w:rPr>
          <w:rFonts w:ascii="Times New Roman" w:hAnsi="Times New Roman" w:cs="Times New Roman"/>
          <w:sz w:val="28"/>
          <w:szCs w:val="28"/>
        </w:rPr>
        <w:t>, 29 ноября 2018 г.</w:t>
      </w:r>
      <w:r w:rsidR="00B85232">
        <w:rPr>
          <w:rFonts w:ascii="Times New Roman" w:hAnsi="Times New Roman" w:cs="Times New Roman"/>
          <w:sz w:val="28"/>
          <w:szCs w:val="28"/>
        </w:rPr>
        <w:t>)</w:t>
      </w:r>
    </w:p>
    <w:p w:rsidR="000C3858" w:rsidRDefault="000C3858" w:rsidP="00B85232">
      <w:pPr>
        <w:pStyle w:val="afff0"/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834" w:rsidRPr="00F15834" w:rsidRDefault="00731BCB" w:rsidP="00B85232">
      <w:pPr>
        <w:pStyle w:val="afff0"/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232">
        <w:rPr>
          <w:rFonts w:ascii="Times New Roman" w:hAnsi="Times New Roman" w:cs="Times New Roman"/>
          <w:sz w:val="28"/>
          <w:szCs w:val="28"/>
        </w:rPr>
        <w:t xml:space="preserve"> </w:t>
      </w:r>
      <w:r w:rsidR="00B85232">
        <w:rPr>
          <w:rFonts w:ascii="Times New Roman" w:hAnsi="Times New Roman" w:cs="Times New Roman"/>
          <w:sz w:val="28"/>
          <w:szCs w:val="28"/>
        </w:rPr>
        <w:t>Рассмотрев предложение Главы городского округа Кинель Самарской области, в</w:t>
      </w:r>
      <w:r w:rsidR="00F15834" w:rsidRPr="00B85232">
        <w:rPr>
          <w:rFonts w:ascii="Times New Roman" w:hAnsi="Times New Roman" w:cs="Times New Roman"/>
          <w:sz w:val="28"/>
          <w:szCs w:val="28"/>
        </w:rPr>
        <w:t xml:space="preserve"> </w:t>
      </w:r>
      <w:r w:rsidR="004A4444" w:rsidRPr="00B85232">
        <w:rPr>
          <w:rFonts w:ascii="Times New Roman" w:hAnsi="Times New Roman" w:cs="Times New Roman"/>
          <w:sz w:val="28"/>
          <w:szCs w:val="28"/>
        </w:rPr>
        <w:t xml:space="preserve">соответствии с  </w:t>
      </w:r>
      <w:r w:rsidR="00C53129" w:rsidRPr="00C5312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0C3858">
        <w:rPr>
          <w:rFonts w:ascii="Times New Roman" w:hAnsi="Times New Roman" w:cs="Times New Roman"/>
          <w:sz w:val="28"/>
          <w:szCs w:val="28"/>
        </w:rPr>
        <w:t>от 25 декабря 2008 г. № 273-ФЗ «</w:t>
      </w:r>
      <w:r w:rsidR="00C53129" w:rsidRPr="00C5312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C3858">
        <w:rPr>
          <w:rFonts w:ascii="Times New Roman" w:hAnsi="Times New Roman" w:cs="Times New Roman"/>
          <w:sz w:val="28"/>
          <w:szCs w:val="28"/>
        </w:rPr>
        <w:t>»</w:t>
      </w:r>
      <w:r w:rsidR="00C53129" w:rsidRPr="00C53129">
        <w:rPr>
          <w:rFonts w:ascii="Times New Roman" w:hAnsi="Times New Roman" w:cs="Times New Roman"/>
          <w:sz w:val="28"/>
          <w:szCs w:val="28"/>
        </w:rPr>
        <w:t xml:space="preserve">, Федеральным законом от 2 марта 2007 г. № 25-ФЗ «О муниципальной службе в Российской Федерации», в </w:t>
      </w:r>
      <w:r w:rsidR="002F6827">
        <w:rPr>
          <w:rFonts w:ascii="Times New Roman" w:hAnsi="Times New Roman" w:cs="Times New Roman"/>
          <w:sz w:val="28"/>
          <w:szCs w:val="28"/>
        </w:rPr>
        <w:t>целях приведения в соответствие с</w:t>
      </w:r>
      <w:r w:rsidR="004A4468">
        <w:rPr>
          <w:rFonts w:ascii="Times New Roman" w:hAnsi="Times New Roman" w:cs="Times New Roman"/>
          <w:sz w:val="28"/>
          <w:szCs w:val="28"/>
        </w:rPr>
        <w:t>о статьей 193</w:t>
      </w:r>
      <w:r w:rsidR="002F6827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4A4468">
        <w:rPr>
          <w:rFonts w:ascii="Times New Roman" w:hAnsi="Times New Roman" w:cs="Times New Roman"/>
          <w:sz w:val="28"/>
          <w:szCs w:val="28"/>
        </w:rPr>
        <w:t>ого</w:t>
      </w:r>
      <w:r w:rsidR="002F6827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A4468">
        <w:rPr>
          <w:rFonts w:ascii="Times New Roman" w:hAnsi="Times New Roman" w:cs="Times New Roman"/>
          <w:sz w:val="28"/>
          <w:szCs w:val="28"/>
        </w:rPr>
        <w:t>а</w:t>
      </w:r>
      <w:r w:rsidR="002F682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F3515">
        <w:rPr>
          <w:rFonts w:ascii="Times New Roman" w:hAnsi="Times New Roman" w:cs="Times New Roman"/>
          <w:sz w:val="28"/>
          <w:szCs w:val="28"/>
        </w:rPr>
        <w:t>,</w:t>
      </w:r>
      <w:r w:rsidR="00F15834" w:rsidRPr="00C53129">
        <w:rPr>
          <w:rFonts w:ascii="Times New Roman" w:hAnsi="Times New Roman" w:cs="Times New Roman"/>
          <w:sz w:val="28"/>
          <w:szCs w:val="28"/>
        </w:rPr>
        <w:t xml:space="preserve"> </w:t>
      </w:r>
      <w:r w:rsidR="001E7D6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="00F15834" w:rsidRPr="00F15834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Уставом</w:t>
        </w:r>
      </w:hyperlink>
      <w:r w:rsidR="00F15834" w:rsidRPr="00B7521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15834">
        <w:rPr>
          <w:rFonts w:ascii="Times New Roman" w:hAnsi="Times New Roman" w:cs="Times New Roman"/>
          <w:sz w:val="28"/>
          <w:szCs w:val="28"/>
        </w:rPr>
        <w:t>Кинель</w:t>
      </w:r>
      <w:r w:rsidR="00C5312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404E90">
        <w:rPr>
          <w:rFonts w:ascii="Times New Roman" w:hAnsi="Times New Roman" w:cs="Times New Roman"/>
          <w:sz w:val="28"/>
          <w:szCs w:val="28"/>
        </w:rPr>
        <w:t xml:space="preserve">, </w:t>
      </w:r>
      <w:r w:rsidR="00F15834" w:rsidRPr="00F15834">
        <w:rPr>
          <w:rFonts w:ascii="Times New Roman" w:hAnsi="Times New Roman" w:cs="Times New Roman"/>
          <w:sz w:val="28"/>
          <w:szCs w:val="28"/>
        </w:rPr>
        <w:t xml:space="preserve">Дума городского округа Кинель </w:t>
      </w:r>
      <w:r w:rsidR="00C53129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050034" w:rsidRDefault="00050034" w:rsidP="00B85232">
      <w:pPr>
        <w:spacing w:line="288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834" w:rsidRDefault="00F15834" w:rsidP="00B85232">
      <w:pPr>
        <w:spacing w:line="288" w:lineRule="auto"/>
        <w:ind w:left="42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A07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404E90" w:rsidRPr="002F6827" w:rsidRDefault="00404E90" w:rsidP="002F6827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7521C">
        <w:rPr>
          <w:rFonts w:ascii="Times New Roman" w:hAnsi="Times New Roman" w:cs="Times New Roman"/>
          <w:sz w:val="28"/>
          <w:szCs w:val="28"/>
        </w:rPr>
        <w:t xml:space="preserve">1. </w:t>
      </w:r>
      <w:r w:rsidR="004A4444">
        <w:rPr>
          <w:rFonts w:ascii="Times New Roman" w:hAnsi="Times New Roman" w:cs="Times New Roman"/>
          <w:sz w:val="28"/>
          <w:szCs w:val="28"/>
        </w:rPr>
        <w:t>Внести в</w:t>
      </w:r>
      <w:r w:rsidRPr="00B7521C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Pr="00404E90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Положение</w:t>
        </w:r>
      </w:hyperlink>
      <w:r w:rsidRPr="00404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21C">
        <w:rPr>
          <w:rFonts w:ascii="Times New Roman" w:hAnsi="Times New Roman" w:cs="Times New Roman"/>
          <w:sz w:val="28"/>
          <w:szCs w:val="28"/>
        </w:rPr>
        <w:t xml:space="preserve">о порядке и сроках применения взысканий за несоблюдение муниципальными служащими органов местного самоуправления </w:t>
      </w:r>
      <w:r w:rsidRPr="00B7521C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Кинель</w:t>
      </w:r>
      <w:r w:rsidRPr="00B7521C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4A4444">
        <w:rPr>
          <w:rFonts w:ascii="Times New Roman" w:hAnsi="Times New Roman" w:cs="Times New Roman"/>
          <w:sz w:val="28"/>
          <w:szCs w:val="28"/>
        </w:rPr>
        <w:t xml:space="preserve">, утвержденное решением Думы городского округа Кинель Самарской области от </w:t>
      </w:r>
      <w:r w:rsidR="004A4444" w:rsidRPr="002F6827">
        <w:rPr>
          <w:rFonts w:ascii="Times New Roman" w:hAnsi="Times New Roman" w:cs="Times New Roman"/>
          <w:sz w:val="28"/>
          <w:szCs w:val="28"/>
        </w:rPr>
        <w:t xml:space="preserve">28 февраля 2013 года № 293 </w:t>
      </w:r>
      <w:r w:rsidR="001E7D66" w:rsidRPr="002F6827">
        <w:rPr>
          <w:rFonts w:ascii="Times New Roman" w:hAnsi="Times New Roman" w:cs="Times New Roman"/>
          <w:sz w:val="28"/>
          <w:szCs w:val="28"/>
        </w:rPr>
        <w:t>(с изменениями от 26 мая 2016 г.</w:t>
      </w:r>
      <w:r w:rsidR="002F6827" w:rsidRPr="002F6827">
        <w:rPr>
          <w:rFonts w:ascii="Times New Roman" w:hAnsi="Times New Roman" w:cs="Times New Roman"/>
          <w:sz w:val="28"/>
          <w:szCs w:val="28"/>
        </w:rPr>
        <w:t>, 29 ноября 2018 г.</w:t>
      </w:r>
      <w:r w:rsidR="001E7D66" w:rsidRPr="002F6827">
        <w:rPr>
          <w:rFonts w:ascii="Times New Roman" w:hAnsi="Times New Roman" w:cs="Times New Roman"/>
          <w:sz w:val="28"/>
          <w:szCs w:val="28"/>
        </w:rPr>
        <w:t>)</w:t>
      </w:r>
      <w:r w:rsidR="002F6827" w:rsidRPr="002F6827">
        <w:rPr>
          <w:rFonts w:ascii="Times New Roman" w:hAnsi="Times New Roman" w:cs="Times New Roman"/>
          <w:sz w:val="28"/>
          <w:szCs w:val="28"/>
        </w:rPr>
        <w:t>,</w:t>
      </w:r>
      <w:r w:rsidR="001E7D66" w:rsidRPr="002F6827">
        <w:rPr>
          <w:rFonts w:ascii="Times New Roman" w:hAnsi="Times New Roman" w:cs="Times New Roman"/>
          <w:sz w:val="28"/>
          <w:szCs w:val="28"/>
        </w:rPr>
        <w:t xml:space="preserve"> </w:t>
      </w:r>
      <w:r w:rsidR="004A4444" w:rsidRPr="002F682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C6EB7">
        <w:rPr>
          <w:rFonts w:ascii="Times New Roman" w:hAnsi="Times New Roman" w:cs="Times New Roman"/>
          <w:sz w:val="28"/>
          <w:szCs w:val="28"/>
        </w:rPr>
        <w:t>изменения</w:t>
      </w:r>
      <w:r w:rsidR="004A4444" w:rsidRPr="002F6827">
        <w:rPr>
          <w:rFonts w:ascii="Times New Roman" w:hAnsi="Times New Roman" w:cs="Times New Roman"/>
          <w:sz w:val="28"/>
          <w:szCs w:val="28"/>
        </w:rPr>
        <w:t>:</w:t>
      </w:r>
    </w:p>
    <w:p w:rsidR="000C3858" w:rsidRDefault="004A4444" w:rsidP="002F6827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827">
        <w:rPr>
          <w:rFonts w:ascii="Times New Roman" w:hAnsi="Times New Roman" w:cs="Times New Roman"/>
          <w:sz w:val="28"/>
          <w:szCs w:val="28"/>
        </w:rPr>
        <w:t xml:space="preserve">1.1. </w:t>
      </w:r>
      <w:r w:rsidR="000C3858">
        <w:rPr>
          <w:rFonts w:ascii="Times New Roman" w:hAnsi="Times New Roman" w:cs="Times New Roman"/>
          <w:sz w:val="28"/>
          <w:szCs w:val="28"/>
        </w:rPr>
        <w:t>в пункте 2.6. раздела 2 слова «(далее – акт о применении взыскания)» заменить словами (далее – приказ (распоряжение) работодателя о применении взыскания, акт о применении взыскания)»;</w:t>
      </w:r>
    </w:p>
    <w:p w:rsidR="002F6827" w:rsidRDefault="00207B93" w:rsidP="002F6827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F6827">
        <w:rPr>
          <w:rFonts w:ascii="Times New Roman" w:hAnsi="Times New Roman" w:cs="Times New Roman"/>
          <w:sz w:val="28"/>
          <w:szCs w:val="28"/>
        </w:rPr>
        <w:t>в пункте 2.8. раздела 2 слова «</w:t>
      </w:r>
      <w:r w:rsidR="000C3858">
        <w:rPr>
          <w:rFonts w:ascii="Times New Roman" w:hAnsi="Times New Roman" w:cs="Times New Roman"/>
          <w:sz w:val="28"/>
          <w:szCs w:val="28"/>
        </w:rPr>
        <w:t>под расписку в течени</w:t>
      </w:r>
      <w:r w:rsidR="003B4FAA">
        <w:rPr>
          <w:rFonts w:ascii="Times New Roman" w:hAnsi="Times New Roman" w:cs="Times New Roman"/>
          <w:sz w:val="28"/>
          <w:szCs w:val="28"/>
        </w:rPr>
        <w:t>е</w:t>
      </w:r>
      <w:r w:rsidR="000C3858">
        <w:rPr>
          <w:rFonts w:ascii="Times New Roman" w:hAnsi="Times New Roman" w:cs="Times New Roman"/>
          <w:sz w:val="28"/>
          <w:szCs w:val="28"/>
        </w:rPr>
        <w:t xml:space="preserve"> </w:t>
      </w:r>
      <w:r w:rsidR="002F6827">
        <w:rPr>
          <w:rFonts w:ascii="Times New Roman" w:hAnsi="Times New Roman" w:cs="Times New Roman"/>
          <w:sz w:val="28"/>
          <w:szCs w:val="28"/>
        </w:rPr>
        <w:t>пяти дней» заменить словами «</w:t>
      </w:r>
      <w:r w:rsidR="000C3858">
        <w:rPr>
          <w:rFonts w:ascii="Times New Roman" w:hAnsi="Times New Roman" w:cs="Times New Roman"/>
          <w:sz w:val="28"/>
          <w:szCs w:val="28"/>
        </w:rPr>
        <w:t xml:space="preserve">под роспись в течение </w:t>
      </w:r>
      <w:r w:rsidR="002F6827">
        <w:rPr>
          <w:rFonts w:ascii="Times New Roman" w:hAnsi="Times New Roman" w:cs="Times New Roman"/>
          <w:sz w:val="28"/>
          <w:szCs w:val="28"/>
        </w:rPr>
        <w:t>трех рабочих дней»</w:t>
      </w:r>
      <w:r w:rsidR="006D7CA5">
        <w:rPr>
          <w:rFonts w:ascii="Times New Roman" w:hAnsi="Times New Roman" w:cs="Times New Roman"/>
          <w:sz w:val="28"/>
          <w:szCs w:val="28"/>
        </w:rPr>
        <w:t>;</w:t>
      </w:r>
    </w:p>
    <w:p w:rsidR="001E7D66" w:rsidRPr="002F6827" w:rsidRDefault="002F6827" w:rsidP="002F6827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7B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0894" w:rsidRPr="002F6827">
        <w:rPr>
          <w:rFonts w:ascii="Times New Roman" w:hAnsi="Times New Roman" w:cs="Times New Roman"/>
          <w:sz w:val="28"/>
          <w:szCs w:val="28"/>
        </w:rPr>
        <w:t>пункт 2.</w:t>
      </w:r>
      <w:r w:rsidRPr="002F6827">
        <w:rPr>
          <w:rFonts w:ascii="Times New Roman" w:hAnsi="Times New Roman" w:cs="Times New Roman"/>
          <w:sz w:val="28"/>
          <w:szCs w:val="28"/>
        </w:rPr>
        <w:t>9</w:t>
      </w:r>
      <w:r w:rsidR="00240894" w:rsidRPr="002F6827">
        <w:rPr>
          <w:rFonts w:ascii="Times New Roman" w:hAnsi="Times New Roman" w:cs="Times New Roman"/>
          <w:sz w:val="28"/>
          <w:szCs w:val="28"/>
        </w:rPr>
        <w:t>.</w:t>
      </w:r>
      <w:r w:rsidR="001E7D66" w:rsidRPr="002F6827">
        <w:rPr>
          <w:rFonts w:ascii="Times New Roman" w:hAnsi="Times New Roman" w:cs="Times New Roman"/>
          <w:sz w:val="28"/>
          <w:szCs w:val="28"/>
        </w:rPr>
        <w:t xml:space="preserve"> </w:t>
      </w:r>
      <w:r w:rsidR="00954E4D" w:rsidRPr="002F6827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2F6827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E7D66" w:rsidRPr="002F6827">
        <w:rPr>
          <w:rFonts w:ascii="Times New Roman" w:hAnsi="Times New Roman" w:cs="Times New Roman"/>
          <w:sz w:val="28"/>
          <w:szCs w:val="28"/>
        </w:rPr>
        <w:t>следующе</w:t>
      </w:r>
      <w:r w:rsidRPr="002F6827">
        <w:rPr>
          <w:rFonts w:ascii="Times New Roman" w:hAnsi="Times New Roman" w:cs="Times New Roman"/>
          <w:sz w:val="28"/>
          <w:szCs w:val="28"/>
        </w:rPr>
        <w:t>й</w:t>
      </w:r>
      <w:r w:rsidR="001E7D66" w:rsidRPr="002F6827">
        <w:rPr>
          <w:rFonts w:ascii="Times New Roman" w:hAnsi="Times New Roman" w:cs="Times New Roman"/>
          <w:sz w:val="28"/>
          <w:szCs w:val="28"/>
        </w:rPr>
        <w:t xml:space="preserve"> </w:t>
      </w:r>
      <w:r w:rsidRPr="002F6827">
        <w:rPr>
          <w:rFonts w:ascii="Times New Roman" w:hAnsi="Times New Roman" w:cs="Times New Roman"/>
          <w:sz w:val="28"/>
          <w:szCs w:val="28"/>
        </w:rPr>
        <w:t>редакции</w:t>
      </w:r>
      <w:r w:rsidR="001E7D66" w:rsidRPr="002F6827">
        <w:rPr>
          <w:rFonts w:ascii="Times New Roman" w:hAnsi="Times New Roman" w:cs="Times New Roman"/>
          <w:sz w:val="28"/>
          <w:szCs w:val="28"/>
        </w:rPr>
        <w:t>:</w:t>
      </w:r>
    </w:p>
    <w:p w:rsidR="00903701" w:rsidRPr="002F6827" w:rsidRDefault="001E7D66" w:rsidP="002F6827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827">
        <w:rPr>
          <w:rFonts w:ascii="Times New Roman" w:hAnsi="Times New Roman" w:cs="Times New Roman"/>
          <w:sz w:val="28"/>
          <w:szCs w:val="28"/>
        </w:rPr>
        <w:t>«</w:t>
      </w:r>
      <w:r w:rsidR="002F6827">
        <w:rPr>
          <w:rFonts w:ascii="Times New Roman" w:hAnsi="Times New Roman" w:cs="Times New Roman"/>
          <w:sz w:val="28"/>
          <w:szCs w:val="28"/>
        </w:rPr>
        <w:t xml:space="preserve">2.9. </w:t>
      </w:r>
      <w:r w:rsidR="002F6827" w:rsidRPr="002F68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Взыскания, предусмотренные </w:t>
      </w:r>
      <w:hyperlink r:id="rId9" w:history="1">
        <w:r w:rsidR="002F6827" w:rsidRPr="002F682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статьями 14</w:t>
        </w:r>
      </w:hyperlink>
      <w:r w:rsidR="002F6827">
        <w:rPr>
          <w:rFonts w:ascii="Times New Roman" w:hAnsi="Times New Roman" w:cs="Times New Roman"/>
          <w:sz w:val="28"/>
          <w:szCs w:val="28"/>
        </w:rPr>
        <w:t>.1</w:t>
      </w:r>
      <w:r w:rsidR="002F6827" w:rsidRPr="002F68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="002F6827" w:rsidRPr="002F682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15</w:t>
        </w:r>
      </w:hyperlink>
      <w:r w:rsidR="002F6827" w:rsidRPr="002F68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1" w:history="1">
        <w:r w:rsidR="002F6827" w:rsidRPr="002F682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27</w:t>
        </w:r>
      </w:hyperlink>
      <w:r w:rsidR="002F6827" w:rsidRPr="002F68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2F6827">
        <w:rPr>
          <w:rFonts w:ascii="Times New Roman" w:eastAsiaTheme="minorHAnsi" w:hAnsi="Times New Roman" w:cs="Times New Roman"/>
          <w:sz w:val="28"/>
          <w:szCs w:val="28"/>
          <w:lang w:eastAsia="en-US"/>
        </w:rPr>
        <w:t>№25-ФЗ</w:t>
      </w:r>
      <w:r w:rsidR="002F6827" w:rsidRPr="002F6827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 и не</w:t>
      </w:r>
      <w:r w:rsidR="002F6827" w:rsidRPr="002F68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F6827" w:rsidRPr="002F682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r w:rsidR="002F6827" w:rsidRPr="002F68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F6827" w:rsidRPr="002F6827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 лет со дня его совершения. В указанные сроки не включается время производства по уголовному делу.</w:t>
      </w:r>
      <w:r w:rsidR="002F6827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404E90" w:rsidRPr="00B13FB6" w:rsidRDefault="00240894" w:rsidP="002F6827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2F6827">
        <w:rPr>
          <w:rFonts w:ascii="Times New Roman" w:hAnsi="Times New Roman" w:cs="Times New Roman"/>
          <w:sz w:val="28"/>
          <w:szCs w:val="28"/>
        </w:rPr>
        <w:t>2</w:t>
      </w:r>
      <w:r w:rsidR="00404E90" w:rsidRPr="002F6827">
        <w:rPr>
          <w:rFonts w:ascii="Times New Roman" w:hAnsi="Times New Roman" w:cs="Times New Roman"/>
          <w:sz w:val="28"/>
          <w:szCs w:val="28"/>
        </w:rPr>
        <w:t>. Официально опубликовать настоящее решение</w:t>
      </w:r>
      <w:r w:rsidRPr="002F6827">
        <w:rPr>
          <w:rFonts w:ascii="Times New Roman" w:hAnsi="Times New Roman" w:cs="Times New Roman"/>
          <w:sz w:val="28"/>
          <w:szCs w:val="28"/>
        </w:rPr>
        <w:t xml:space="preserve"> в газет</w:t>
      </w:r>
      <w:r w:rsidR="00B13FB6" w:rsidRPr="002F6827">
        <w:rPr>
          <w:rFonts w:ascii="Times New Roman" w:hAnsi="Times New Roman" w:cs="Times New Roman"/>
          <w:sz w:val="28"/>
          <w:szCs w:val="28"/>
        </w:rPr>
        <w:t>ах</w:t>
      </w:r>
      <w:r w:rsidRPr="002F6827">
        <w:rPr>
          <w:rFonts w:ascii="Times New Roman" w:hAnsi="Times New Roman" w:cs="Times New Roman"/>
          <w:sz w:val="28"/>
          <w:szCs w:val="28"/>
        </w:rPr>
        <w:t xml:space="preserve"> «Кинельская жизнь» или «Неделя Кинеля»</w:t>
      </w:r>
      <w:r w:rsidR="00B13FB6" w:rsidRPr="002F682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</w:t>
      </w:r>
      <w:r w:rsidR="00B13FB6" w:rsidRPr="00B13FB6">
        <w:rPr>
          <w:rFonts w:ascii="Times New Roman" w:hAnsi="Times New Roman" w:cs="Times New Roman"/>
          <w:sz w:val="28"/>
          <w:szCs w:val="28"/>
        </w:rPr>
        <w:t>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</w:t>
      </w:r>
      <w:r w:rsidR="00404E90" w:rsidRPr="00B13FB6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2C6912" w:rsidRDefault="002C6912" w:rsidP="00B85232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на следующий день после дня его официального опубликования.</w:t>
      </w:r>
    </w:p>
    <w:p w:rsidR="002C6912" w:rsidRDefault="002C6912" w:rsidP="00B85232">
      <w:pPr>
        <w:spacing w:line="36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выполнением настоящего решения возложить на комиссию по вопросам местного самоуправления</w:t>
      </w:r>
      <w:r w:rsidR="00297EDE">
        <w:rPr>
          <w:rFonts w:ascii="Times New Roman" w:hAnsi="Times New Roman" w:cs="Times New Roman"/>
          <w:sz w:val="28"/>
          <w:szCs w:val="28"/>
        </w:rPr>
        <w:t xml:space="preserve"> Думы городского округа Кинель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(И.П. Кокшев). </w:t>
      </w:r>
    </w:p>
    <w:p w:rsidR="00F15834" w:rsidRPr="00F15834" w:rsidRDefault="00F15834" w:rsidP="001F17A2">
      <w:pPr>
        <w:pStyle w:val="affff"/>
        <w:spacing w:line="264" w:lineRule="auto"/>
        <w:ind w:left="426"/>
        <w:rPr>
          <w:b/>
          <w:bCs/>
        </w:rPr>
      </w:pPr>
    </w:p>
    <w:p w:rsidR="007E198F" w:rsidRPr="007E198F" w:rsidRDefault="007E198F" w:rsidP="004F479B">
      <w:p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98F">
        <w:rPr>
          <w:rFonts w:ascii="Times New Roman" w:hAnsi="Times New Roman" w:cs="Times New Roman"/>
          <w:b/>
          <w:bCs/>
          <w:sz w:val="28"/>
          <w:szCs w:val="28"/>
        </w:rPr>
        <w:t>Председатель Думы городского</w:t>
      </w:r>
    </w:p>
    <w:p w:rsidR="007E198F" w:rsidRPr="007E198F" w:rsidRDefault="007E198F" w:rsidP="004F479B">
      <w:p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98F">
        <w:rPr>
          <w:rFonts w:ascii="Times New Roman" w:hAnsi="Times New Roman" w:cs="Times New Roman"/>
          <w:b/>
          <w:bCs/>
          <w:sz w:val="28"/>
          <w:szCs w:val="28"/>
        </w:rPr>
        <w:t xml:space="preserve">округа Кинель Самарской области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7E198F">
        <w:rPr>
          <w:rFonts w:ascii="Times New Roman" w:hAnsi="Times New Roman" w:cs="Times New Roman"/>
          <w:b/>
          <w:bCs/>
          <w:sz w:val="28"/>
          <w:szCs w:val="28"/>
        </w:rPr>
        <w:t xml:space="preserve">            А.М.Петров </w:t>
      </w:r>
    </w:p>
    <w:p w:rsidR="007E198F" w:rsidRPr="007E198F" w:rsidRDefault="007E198F" w:rsidP="004F479B">
      <w:pPr>
        <w:ind w:left="426"/>
        <w:rPr>
          <w:rFonts w:ascii="Times New Roman" w:hAnsi="Times New Roman" w:cs="Times New Roman"/>
          <w:b/>
          <w:bCs/>
        </w:rPr>
      </w:pPr>
    </w:p>
    <w:p w:rsidR="007E198F" w:rsidRPr="007E198F" w:rsidRDefault="00297EDE" w:rsidP="004F479B">
      <w:p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4A446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E198F" w:rsidRPr="007E198F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Кинель</w:t>
      </w:r>
    </w:p>
    <w:p w:rsidR="007E198F" w:rsidRDefault="007E198F" w:rsidP="004F479B">
      <w:p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98F">
        <w:rPr>
          <w:rFonts w:ascii="Times New Roman" w:hAnsi="Times New Roman" w:cs="Times New Roman"/>
          <w:b/>
          <w:bCs/>
          <w:sz w:val="28"/>
          <w:szCs w:val="28"/>
        </w:rPr>
        <w:t xml:space="preserve">Самарской области   </w:t>
      </w:r>
      <w:r w:rsidR="00297ED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F479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4A446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F479B">
        <w:rPr>
          <w:rFonts w:ascii="Times New Roman" w:hAnsi="Times New Roman" w:cs="Times New Roman"/>
          <w:b/>
          <w:bCs/>
          <w:sz w:val="28"/>
          <w:szCs w:val="28"/>
        </w:rPr>
        <w:t xml:space="preserve">.А. </w:t>
      </w:r>
      <w:r w:rsidR="004A4468">
        <w:rPr>
          <w:rFonts w:ascii="Times New Roman" w:hAnsi="Times New Roman" w:cs="Times New Roman"/>
          <w:b/>
          <w:bCs/>
          <w:sz w:val="28"/>
          <w:szCs w:val="28"/>
        </w:rPr>
        <w:t>Чихирев</w:t>
      </w:r>
      <w:r w:rsidR="00297E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4F479B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7E198F" w:rsidRDefault="007E198F" w:rsidP="001F17A2">
      <w:p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E198F" w:rsidSect="000C3858">
      <w:pgSz w:w="11900" w:h="16800"/>
      <w:pgMar w:top="851" w:right="701" w:bottom="426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A69" w:rsidRDefault="00F44A69" w:rsidP="005E29EA">
      <w:r>
        <w:separator/>
      </w:r>
    </w:p>
  </w:endnote>
  <w:endnote w:type="continuationSeparator" w:id="1">
    <w:p w:rsidR="00F44A69" w:rsidRDefault="00F44A69" w:rsidP="005E2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A69" w:rsidRDefault="00F44A69" w:rsidP="005E29EA">
      <w:r>
        <w:separator/>
      </w:r>
    </w:p>
  </w:footnote>
  <w:footnote w:type="continuationSeparator" w:id="1">
    <w:p w:rsidR="00F44A69" w:rsidRDefault="00F44A69" w:rsidP="005E2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0ABC"/>
    <w:multiLevelType w:val="hybridMultilevel"/>
    <w:tmpl w:val="F2D447F0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7108B36E">
      <w:start w:val="2"/>
      <w:numFmt w:val="decimal"/>
      <w:lvlText w:val="%2."/>
      <w:lvlJc w:val="left"/>
      <w:pPr>
        <w:tabs>
          <w:tab w:val="num" w:pos="2002"/>
        </w:tabs>
        <w:ind w:left="371" w:firstLine="709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6A3AC7"/>
    <w:multiLevelType w:val="hybridMultilevel"/>
    <w:tmpl w:val="DE10C6CA"/>
    <w:lvl w:ilvl="0" w:tplc="7578EAF8">
      <w:start w:val="1"/>
      <w:numFmt w:val="decimal"/>
      <w:lvlText w:val="%1."/>
      <w:lvlJc w:val="left"/>
      <w:pPr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7521C"/>
    <w:rsid w:val="00005E81"/>
    <w:rsid w:val="00011036"/>
    <w:rsid w:val="00050034"/>
    <w:rsid w:val="00054DA7"/>
    <w:rsid w:val="000A4238"/>
    <w:rsid w:val="000C3337"/>
    <w:rsid w:val="000C3858"/>
    <w:rsid w:val="00177583"/>
    <w:rsid w:val="0019010D"/>
    <w:rsid w:val="001E7D66"/>
    <w:rsid w:val="001F17A2"/>
    <w:rsid w:val="00207B93"/>
    <w:rsid w:val="002374EC"/>
    <w:rsid w:val="00240894"/>
    <w:rsid w:val="002820B3"/>
    <w:rsid w:val="00287B01"/>
    <w:rsid w:val="002940A8"/>
    <w:rsid w:val="00297EDE"/>
    <w:rsid w:val="002C6912"/>
    <w:rsid w:val="002C7090"/>
    <w:rsid w:val="002D0003"/>
    <w:rsid w:val="002D5070"/>
    <w:rsid w:val="002D5218"/>
    <w:rsid w:val="002D7A07"/>
    <w:rsid w:val="002F153F"/>
    <w:rsid w:val="002F6827"/>
    <w:rsid w:val="00315542"/>
    <w:rsid w:val="00334921"/>
    <w:rsid w:val="00341F3B"/>
    <w:rsid w:val="003B4FAA"/>
    <w:rsid w:val="003C1418"/>
    <w:rsid w:val="003C6EB7"/>
    <w:rsid w:val="00404E90"/>
    <w:rsid w:val="0040553B"/>
    <w:rsid w:val="0041729A"/>
    <w:rsid w:val="00420DDD"/>
    <w:rsid w:val="0043364D"/>
    <w:rsid w:val="00446646"/>
    <w:rsid w:val="004612D5"/>
    <w:rsid w:val="00466137"/>
    <w:rsid w:val="004A35C6"/>
    <w:rsid w:val="004A4444"/>
    <w:rsid w:val="004A4468"/>
    <w:rsid w:val="004F479B"/>
    <w:rsid w:val="004F6BE3"/>
    <w:rsid w:val="005420EA"/>
    <w:rsid w:val="00567F90"/>
    <w:rsid w:val="00594C81"/>
    <w:rsid w:val="005B2EE3"/>
    <w:rsid w:val="005B74DF"/>
    <w:rsid w:val="005E29EA"/>
    <w:rsid w:val="00611BE4"/>
    <w:rsid w:val="00643B6F"/>
    <w:rsid w:val="00681231"/>
    <w:rsid w:val="00694874"/>
    <w:rsid w:val="006C35D5"/>
    <w:rsid w:val="006D2BC6"/>
    <w:rsid w:val="006D7CA5"/>
    <w:rsid w:val="00702C35"/>
    <w:rsid w:val="00715E2C"/>
    <w:rsid w:val="00731BCB"/>
    <w:rsid w:val="00757D43"/>
    <w:rsid w:val="007744ED"/>
    <w:rsid w:val="00780567"/>
    <w:rsid w:val="007D27F9"/>
    <w:rsid w:val="007E198F"/>
    <w:rsid w:val="008739DF"/>
    <w:rsid w:val="00903701"/>
    <w:rsid w:val="00923ACF"/>
    <w:rsid w:val="00927E85"/>
    <w:rsid w:val="00945598"/>
    <w:rsid w:val="00954E4D"/>
    <w:rsid w:val="00955C2D"/>
    <w:rsid w:val="00957309"/>
    <w:rsid w:val="00957C3B"/>
    <w:rsid w:val="009970CA"/>
    <w:rsid w:val="009F7362"/>
    <w:rsid w:val="00A5060D"/>
    <w:rsid w:val="00A9015B"/>
    <w:rsid w:val="00AD7148"/>
    <w:rsid w:val="00AF3EC5"/>
    <w:rsid w:val="00B038D2"/>
    <w:rsid w:val="00B13FB6"/>
    <w:rsid w:val="00B37AD6"/>
    <w:rsid w:val="00B44662"/>
    <w:rsid w:val="00B67603"/>
    <w:rsid w:val="00B67A0B"/>
    <w:rsid w:val="00B7521C"/>
    <w:rsid w:val="00B82035"/>
    <w:rsid w:val="00B820EA"/>
    <w:rsid w:val="00B85232"/>
    <w:rsid w:val="00BC6280"/>
    <w:rsid w:val="00BC7FF0"/>
    <w:rsid w:val="00C104D5"/>
    <w:rsid w:val="00C53129"/>
    <w:rsid w:val="00C64BE9"/>
    <w:rsid w:val="00C87C15"/>
    <w:rsid w:val="00CA28CB"/>
    <w:rsid w:val="00CB0E99"/>
    <w:rsid w:val="00CC68B5"/>
    <w:rsid w:val="00CD7952"/>
    <w:rsid w:val="00CE1C31"/>
    <w:rsid w:val="00CF0F4B"/>
    <w:rsid w:val="00CF3515"/>
    <w:rsid w:val="00D44F87"/>
    <w:rsid w:val="00DA08E0"/>
    <w:rsid w:val="00E33A31"/>
    <w:rsid w:val="00E572E1"/>
    <w:rsid w:val="00E742D1"/>
    <w:rsid w:val="00EA7627"/>
    <w:rsid w:val="00F15834"/>
    <w:rsid w:val="00F44A69"/>
    <w:rsid w:val="00F71257"/>
    <w:rsid w:val="00FD0435"/>
    <w:rsid w:val="00FE256A"/>
    <w:rsid w:val="00FF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D5218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D521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D521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D521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21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521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521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521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D5218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2D5218"/>
    <w:rPr>
      <w:rFonts w:cs="Times New Roman"/>
      <w:bCs/>
      <w:color w:val="auto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2D5218"/>
    <w:rPr>
      <w:u w:val="single"/>
    </w:rPr>
  </w:style>
  <w:style w:type="paragraph" w:customStyle="1" w:styleId="a6">
    <w:name w:val="Внимание"/>
    <w:basedOn w:val="a"/>
    <w:next w:val="a"/>
    <w:uiPriority w:val="99"/>
    <w:rsid w:val="002D521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2D521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2D521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2D5218"/>
    <w:rPr>
      <w:rFonts w:cs="Times New Roman"/>
      <w:bCs/>
      <w:color w:val="0058A9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2D5218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2D5218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2D5218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2D5218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D5218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2D5218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D5218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2D5218"/>
    <w:rPr>
      <w:rFonts w:cs="Times New Roman"/>
      <w:bCs/>
      <w:szCs w:val="26"/>
    </w:rPr>
  </w:style>
  <w:style w:type="paragraph" w:customStyle="1" w:styleId="af2">
    <w:name w:val="Заголовок статьи"/>
    <w:basedOn w:val="a"/>
    <w:next w:val="a"/>
    <w:uiPriority w:val="99"/>
    <w:rsid w:val="002D5218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2D5218"/>
    <w:rPr>
      <w:rFonts w:cs="Times New Roman"/>
      <w:bCs/>
      <w:color w:val="FF0000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2D5218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2D521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2D5218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2D5218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2D521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D5218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D521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D5218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D5218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D5218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2D5218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D5218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2D5218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D521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2D5218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2D5218"/>
    <w:rPr>
      <w:rFonts w:cs="Times New Roman"/>
      <w:bCs/>
      <w:szCs w:val="26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2D5218"/>
    <w:rPr>
      <w:rFonts w:cs="Times New Roman"/>
      <w:bCs/>
      <w:color w:val="000000"/>
      <w:szCs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2D521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2D5218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2D5218"/>
    <w:pPr>
      <w:jc w:val="both"/>
    </w:pPr>
  </w:style>
  <w:style w:type="paragraph" w:customStyle="1" w:styleId="aff8">
    <w:name w:val="Таблицы (моноширинный)"/>
    <w:basedOn w:val="a"/>
    <w:next w:val="a"/>
    <w:uiPriority w:val="99"/>
    <w:rsid w:val="002D5218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2D5218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2D5218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2D5218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D5218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D5218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2D5218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2D5218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2D5218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2D521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2D521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2D5218"/>
  </w:style>
  <w:style w:type="paragraph" w:customStyle="1" w:styleId="afff4">
    <w:name w:val="Словарная статья"/>
    <w:basedOn w:val="a"/>
    <w:next w:val="a"/>
    <w:uiPriority w:val="99"/>
    <w:rsid w:val="002D5218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2D5218"/>
    <w:rPr>
      <w:rFonts w:cs="Times New Roman"/>
      <w:bCs/>
      <w:szCs w:val="26"/>
    </w:rPr>
  </w:style>
  <w:style w:type="character" w:customStyle="1" w:styleId="afff6">
    <w:name w:val="Сравнение редакций. Добавленный фрагмент"/>
    <w:uiPriority w:val="99"/>
    <w:rsid w:val="002D5218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2D5218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D5218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2D5218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D5218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2D5218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D5218"/>
    <w:rPr>
      <w:rFonts w:cs="Times New Roman"/>
      <w:bCs/>
      <w:strike/>
      <w:color w:val="auto"/>
      <w:szCs w:val="26"/>
    </w:rPr>
  </w:style>
  <w:style w:type="paragraph" w:customStyle="1" w:styleId="afffd">
    <w:name w:val="Формула"/>
    <w:basedOn w:val="a"/>
    <w:next w:val="a"/>
    <w:uiPriority w:val="99"/>
    <w:rsid w:val="002D521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2D521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D5218"/>
    <w:pPr>
      <w:spacing w:before="300"/>
    </w:pPr>
  </w:style>
  <w:style w:type="paragraph" w:styleId="affff">
    <w:name w:val="Body Text"/>
    <w:basedOn w:val="a"/>
    <w:link w:val="affff0"/>
    <w:uiPriority w:val="99"/>
    <w:rsid w:val="00F15834"/>
    <w:pPr>
      <w:widowControl/>
      <w:autoSpaceDE/>
      <w:autoSpaceDN/>
      <w:adjustRightInd/>
      <w:spacing w:line="360" w:lineRule="auto"/>
      <w:jc w:val="both"/>
    </w:pPr>
    <w:rPr>
      <w:sz w:val="28"/>
      <w:szCs w:val="28"/>
    </w:rPr>
  </w:style>
  <w:style w:type="character" w:customStyle="1" w:styleId="affff0">
    <w:name w:val="Основной текст Знак"/>
    <w:basedOn w:val="a0"/>
    <w:link w:val="affff"/>
    <w:uiPriority w:val="99"/>
    <w:locked/>
    <w:rsid w:val="00F15834"/>
    <w:rPr>
      <w:rFonts w:ascii="Times New Roman" w:hAnsi="Times New Roman" w:cs="Times New Roman"/>
      <w:sz w:val="24"/>
      <w:szCs w:val="24"/>
    </w:rPr>
  </w:style>
  <w:style w:type="paragraph" w:styleId="affff1">
    <w:name w:val="footnote text"/>
    <w:basedOn w:val="a"/>
    <w:link w:val="affff2"/>
    <w:uiPriority w:val="99"/>
    <w:semiHidden/>
    <w:unhideWhenUsed/>
    <w:rsid w:val="005E29EA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5E29EA"/>
    <w:rPr>
      <w:rFonts w:ascii="Times New Roman" w:hAnsi="Times New Roman" w:cs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5E29EA"/>
    <w:rPr>
      <w:vertAlign w:val="superscript"/>
    </w:rPr>
  </w:style>
  <w:style w:type="paragraph" w:styleId="affff4">
    <w:name w:val="Balloon Text"/>
    <w:basedOn w:val="a"/>
    <w:link w:val="affff5"/>
    <w:uiPriority w:val="99"/>
    <w:semiHidden/>
    <w:unhideWhenUsed/>
    <w:rsid w:val="00903701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903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224420.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560A96FA77627959E929B5D4074F5BCBDFF2FC718026816A11DA0854337C83FC588688818EE5657ICuD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560A96FA77627959E929B5D4074F5BCBDFF2FC718026816A11DA0854337C83FC588688818EE5557ICu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60A96FA77627959E929B5D4074F5BCBDFF2FC718026816A11DA0854337C83FC588688818EE565DICu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Долгих</cp:lastModifiedBy>
  <cp:revision>12</cp:revision>
  <cp:lastPrinted>2019-06-24T05:03:00Z</cp:lastPrinted>
  <dcterms:created xsi:type="dcterms:W3CDTF">2019-06-20T05:37:00Z</dcterms:created>
  <dcterms:modified xsi:type="dcterms:W3CDTF">2019-06-26T05:40:00Z</dcterms:modified>
</cp:coreProperties>
</file>