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Российская Федерация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  <w:r w:rsidRPr="00125353">
              <w:rPr>
                <w:sz w:val="18"/>
              </w:rPr>
              <w:t>Самарская область</w:t>
            </w:r>
          </w:p>
          <w:p w:rsidR="0016232B" w:rsidRPr="00125353" w:rsidRDefault="0016232B" w:rsidP="00407BA9">
            <w:pPr>
              <w:jc w:val="center"/>
            </w:pPr>
          </w:p>
          <w:p w:rsidR="0016232B" w:rsidRPr="00125353" w:rsidRDefault="0016232B" w:rsidP="00407BA9">
            <w:pPr>
              <w:jc w:val="center"/>
              <w:rPr>
                <w:sz w:val="22"/>
              </w:rPr>
            </w:pPr>
            <w:r w:rsidRPr="00125353">
              <w:rPr>
                <w:sz w:val="22"/>
              </w:rPr>
              <w:t>АДМИНИСТРАЦИЯ</w:t>
            </w:r>
          </w:p>
          <w:p w:rsidR="0016232B" w:rsidRPr="00125353" w:rsidRDefault="0016232B" w:rsidP="00407BA9">
            <w:pPr>
              <w:jc w:val="center"/>
            </w:pPr>
            <w:r w:rsidRPr="00125353">
              <w:rPr>
                <w:sz w:val="22"/>
              </w:rPr>
              <w:t>городского округа Кинель</w:t>
            </w:r>
          </w:p>
          <w:p w:rsidR="0016232B" w:rsidRPr="00125353" w:rsidRDefault="0016232B" w:rsidP="00407BA9"/>
          <w:p w:rsidR="0016232B" w:rsidRPr="00125353" w:rsidRDefault="0016232B" w:rsidP="00407BA9">
            <w:pPr>
              <w:jc w:val="center"/>
              <w:rPr>
                <w:b/>
                <w:sz w:val="36"/>
              </w:rPr>
            </w:pPr>
            <w:r w:rsidRPr="00125353">
              <w:rPr>
                <w:b/>
                <w:sz w:val="36"/>
              </w:rPr>
              <w:t>ПОСТАНОВЛЕНИЕ</w:t>
            </w:r>
          </w:p>
          <w:p w:rsidR="0016232B" w:rsidRPr="00125353" w:rsidRDefault="0016232B" w:rsidP="00407BA9">
            <w:pPr>
              <w:jc w:val="center"/>
              <w:rPr>
                <w:b/>
              </w:rPr>
            </w:pPr>
          </w:p>
          <w:p w:rsidR="0016232B" w:rsidRPr="00125353" w:rsidRDefault="00FD5DE2" w:rsidP="00407BA9">
            <w:pPr>
              <w:jc w:val="center"/>
              <w:rPr>
                <w:u w:val="single"/>
              </w:rPr>
            </w:pPr>
            <w:r w:rsidRPr="00125353">
              <w:t>О</w:t>
            </w:r>
            <w:r w:rsidR="0016232B" w:rsidRPr="00125353">
              <w:t>т</w:t>
            </w:r>
            <w:r>
              <w:t xml:space="preserve"> ___________</w:t>
            </w:r>
            <w:r w:rsidR="00EF45EC" w:rsidRPr="00125353">
              <w:t xml:space="preserve"> </w:t>
            </w:r>
            <w:r w:rsidR="0016232B" w:rsidRPr="00125353">
              <w:t>№</w:t>
            </w:r>
            <w:r w:rsidR="00EF45EC" w:rsidRPr="00125353">
              <w:t xml:space="preserve"> </w:t>
            </w:r>
            <w:r>
              <w:t>_________</w:t>
            </w: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16232B" w:rsidP="00407BA9">
            <w:pPr>
              <w:jc w:val="center"/>
              <w:rPr>
                <w:sz w:val="18"/>
              </w:rPr>
            </w:pPr>
          </w:p>
          <w:p w:rsidR="0016232B" w:rsidRPr="00125353" w:rsidRDefault="00FD5DE2" w:rsidP="00484FFD">
            <w:pPr>
              <w:jc w:val="both"/>
              <w:rPr>
                <w:sz w:val="28"/>
                <w:szCs w:val="28"/>
              </w:rPr>
            </w:pPr>
            <w:bookmarkStart w:id="0" w:name="_Hlk77234842"/>
            <w:r w:rsidRPr="00650081">
              <w:rPr>
                <w:sz w:val="28"/>
                <w:szCs w:val="22"/>
              </w:rPr>
              <w:t xml:space="preserve">Об утверждении </w:t>
            </w:r>
            <w:r>
              <w:rPr>
                <w:sz w:val="28"/>
                <w:szCs w:val="22"/>
              </w:rPr>
              <w:t>Документа планирования муниципальных регулярных перевозок в границах городского округа Кинель Самарской области на 2021 - 202</w:t>
            </w:r>
            <w:r w:rsidR="00790652">
              <w:rPr>
                <w:sz w:val="28"/>
                <w:szCs w:val="22"/>
              </w:rPr>
              <w:t>6</w:t>
            </w:r>
            <w:r>
              <w:rPr>
                <w:sz w:val="28"/>
                <w:szCs w:val="22"/>
              </w:rPr>
              <w:t xml:space="preserve"> годы</w:t>
            </w:r>
            <w:bookmarkEnd w:id="0"/>
          </w:p>
        </w:tc>
        <w:tc>
          <w:tcPr>
            <w:tcW w:w="4039" w:type="dxa"/>
          </w:tcPr>
          <w:p w:rsidR="0016232B" w:rsidRPr="00125353" w:rsidRDefault="0016232B" w:rsidP="00407BA9">
            <w:pPr>
              <w:jc w:val="both"/>
            </w:pPr>
          </w:p>
          <w:p w:rsidR="00311E3F" w:rsidRPr="00E66E52" w:rsidRDefault="00311E3F" w:rsidP="00EF45E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24117" w:rsidRPr="00125353" w:rsidTr="00506DFE">
        <w:tc>
          <w:tcPr>
            <w:tcW w:w="4820" w:type="dxa"/>
          </w:tcPr>
          <w:p w:rsidR="00524117" w:rsidRPr="00125353" w:rsidRDefault="00524117" w:rsidP="00407BA9">
            <w:pPr>
              <w:jc w:val="center"/>
              <w:rPr>
                <w:sz w:val="1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16232B" w:rsidRPr="00125353" w:rsidRDefault="0016232B" w:rsidP="0016232B">
      <w:pPr>
        <w:pStyle w:val="a4"/>
        <w:spacing w:line="360" w:lineRule="auto"/>
        <w:ind w:right="-5" w:firstLine="900"/>
      </w:pPr>
    </w:p>
    <w:p w:rsidR="00FD5DE2" w:rsidRDefault="00FD5DE2" w:rsidP="00FD5DE2">
      <w:pPr>
        <w:spacing w:line="336" w:lineRule="auto"/>
        <w:ind w:firstLine="708"/>
        <w:jc w:val="both"/>
        <w:rPr>
          <w:sz w:val="28"/>
          <w:szCs w:val="28"/>
        </w:rPr>
      </w:pPr>
      <w:r w:rsidRPr="003F55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A3C43">
        <w:rPr>
          <w:sz w:val="28"/>
          <w:szCs w:val="28"/>
        </w:rPr>
        <w:t>Федеральным законом от 06</w:t>
      </w:r>
      <w:r w:rsidR="00FB3244">
        <w:rPr>
          <w:sz w:val="28"/>
          <w:szCs w:val="28"/>
        </w:rPr>
        <w:t xml:space="preserve"> октября </w:t>
      </w:r>
      <w:r w:rsidRPr="00FA3C43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FA3C4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23AC5">
        <w:rPr>
          <w:sz w:val="28"/>
        </w:rPr>
        <w:t>Федеральным законом от 13</w:t>
      </w:r>
      <w:r w:rsidR="00C30DA0">
        <w:rPr>
          <w:sz w:val="28"/>
        </w:rPr>
        <w:t xml:space="preserve"> июля </w:t>
      </w:r>
      <w:bookmarkStart w:id="1" w:name="_GoBack"/>
      <w:bookmarkEnd w:id="1"/>
      <w:r w:rsidRPr="00423AC5">
        <w:rPr>
          <w:sz w:val="28"/>
        </w:rPr>
        <w:t>2015</w:t>
      </w:r>
      <w:r>
        <w:rPr>
          <w:sz w:val="28"/>
        </w:rPr>
        <w:t xml:space="preserve"> г.</w:t>
      </w:r>
      <w:r w:rsidRPr="00423AC5">
        <w:rPr>
          <w:sz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sz w:val="28"/>
        </w:rPr>
        <w:t xml:space="preserve"> в целях обеспечения безопасности перевозок пассажиров, повышения качества транспортного обслуживания населения городского округа Кинель Самарской области</w:t>
      </w:r>
      <w:r w:rsidR="00FB3244">
        <w:rPr>
          <w:sz w:val="28"/>
        </w:rPr>
        <w:t>, руководствуясь</w:t>
      </w:r>
      <w:r w:rsidR="00FB3244" w:rsidRPr="00FB3244">
        <w:rPr>
          <w:sz w:val="28"/>
        </w:rPr>
        <w:t xml:space="preserve"> </w:t>
      </w:r>
      <w:r w:rsidR="00FB3244">
        <w:rPr>
          <w:sz w:val="28"/>
        </w:rPr>
        <w:t>Уставом городского округа Кинель Самарской области</w:t>
      </w:r>
      <w:r w:rsidR="006C702B" w:rsidRPr="00125353">
        <w:rPr>
          <w:sz w:val="28"/>
          <w:szCs w:val="28"/>
        </w:rPr>
        <w:t>,</w:t>
      </w:r>
      <w:r w:rsidR="006C3675" w:rsidRPr="00125353">
        <w:rPr>
          <w:sz w:val="28"/>
          <w:szCs w:val="28"/>
        </w:rPr>
        <w:t xml:space="preserve">  </w:t>
      </w:r>
    </w:p>
    <w:p w:rsidR="006C3675" w:rsidRPr="00125353" w:rsidRDefault="006C3675" w:rsidP="00FD5DE2">
      <w:pPr>
        <w:ind w:firstLine="708"/>
        <w:contextualSpacing/>
        <w:jc w:val="both"/>
        <w:rPr>
          <w:sz w:val="28"/>
          <w:szCs w:val="28"/>
        </w:rPr>
      </w:pPr>
      <w:r w:rsidRPr="00125353">
        <w:rPr>
          <w:sz w:val="28"/>
          <w:szCs w:val="28"/>
        </w:rPr>
        <w:t xml:space="preserve">             </w:t>
      </w:r>
    </w:p>
    <w:p w:rsidR="0016232B" w:rsidRDefault="0016232B" w:rsidP="00FD5DE2">
      <w:pPr>
        <w:pStyle w:val="a4"/>
        <w:spacing w:after="240" w:line="240" w:lineRule="auto"/>
        <w:ind w:right="-5" w:firstLine="900"/>
        <w:contextualSpacing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FD5DE2" w:rsidRPr="005847C1" w:rsidRDefault="005847C1" w:rsidP="005847C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FD5DE2" w:rsidRPr="005847C1">
        <w:rPr>
          <w:sz w:val="28"/>
          <w:szCs w:val="28"/>
        </w:rPr>
        <w:t>Утвердить Документ планирования муниципальных перевозок в границах городского округа Кинель Самарской области на 2021 - 202</w:t>
      </w:r>
      <w:r w:rsidR="00790652">
        <w:rPr>
          <w:sz w:val="28"/>
          <w:szCs w:val="28"/>
        </w:rPr>
        <w:t>6</w:t>
      </w:r>
      <w:r w:rsidR="00FD5DE2" w:rsidRPr="005847C1">
        <w:rPr>
          <w:sz w:val="28"/>
          <w:szCs w:val="28"/>
        </w:rPr>
        <w:t xml:space="preserve"> годы согласно Приложению. </w:t>
      </w:r>
    </w:p>
    <w:p w:rsidR="00340229" w:rsidRPr="005847C1" w:rsidRDefault="005847C1" w:rsidP="005847C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FD5DE2" w:rsidRPr="005847C1">
        <w:rPr>
          <w:sz w:val="28"/>
          <w:szCs w:val="28"/>
        </w:rPr>
        <w:t>П</w:t>
      </w:r>
      <w:r w:rsidR="00553724" w:rsidRPr="005847C1">
        <w:rPr>
          <w:sz w:val="28"/>
          <w:szCs w:val="28"/>
        </w:rPr>
        <w:t>ризнать утратившим</w:t>
      </w:r>
      <w:r w:rsidR="00340229" w:rsidRPr="005847C1">
        <w:rPr>
          <w:sz w:val="28"/>
          <w:szCs w:val="28"/>
        </w:rPr>
        <w:t>и</w:t>
      </w:r>
      <w:r w:rsidR="007E3627" w:rsidRPr="005847C1">
        <w:rPr>
          <w:sz w:val="28"/>
          <w:szCs w:val="28"/>
        </w:rPr>
        <w:t xml:space="preserve"> </w:t>
      </w:r>
      <w:r w:rsidR="00553724" w:rsidRPr="005847C1">
        <w:rPr>
          <w:sz w:val="28"/>
          <w:szCs w:val="28"/>
        </w:rPr>
        <w:t>силу</w:t>
      </w:r>
      <w:r w:rsidR="00340229" w:rsidRPr="005847C1">
        <w:rPr>
          <w:sz w:val="28"/>
          <w:szCs w:val="28"/>
        </w:rPr>
        <w:t>:</w:t>
      </w:r>
    </w:p>
    <w:p w:rsidR="00F56389" w:rsidRPr="00125353" w:rsidRDefault="00FD5DE2" w:rsidP="005847C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 xml:space="preserve">2.1. </w:t>
      </w:r>
      <w:r w:rsidR="00540878" w:rsidRPr="00125353">
        <w:rPr>
          <w:szCs w:val="28"/>
        </w:rPr>
        <w:t>п</w:t>
      </w:r>
      <w:r w:rsidR="00E67211" w:rsidRPr="00125353">
        <w:rPr>
          <w:szCs w:val="28"/>
        </w:rPr>
        <w:t xml:space="preserve">остановление </w:t>
      </w:r>
      <w:r w:rsidR="00775B73" w:rsidRPr="00125353">
        <w:rPr>
          <w:szCs w:val="28"/>
        </w:rPr>
        <w:t xml:space="preserve">администрации </w:t>
      </w:r>
      <w:r w:rsidR="00E67211" w:rsidRPr="00125353">
        <w:rPr>
          <w:szCs w:val="28"/>
        </w:rPr>
        <w:t>городского округа Кинель</w:t>
      </w:r>
      <w:r w:rsidR="007E3627" w:rsidRPr="00125353">
        <w:rPr>
          <w:szCs w:val="28"/>
        </w:rPr>
        <w:t xml:space="preserve"> Самарской области</w:t>
      </w:r>
      <w:r w:rsidR="00E67211" w:rsidRPr="00125353">
        <w:rPr>
          <w:szCs w:val="28"/>
        </w:rPr>
        <w:t xml:space="preserve"> от </w:t>
      </w:r>
      <w:r>
        <w:rPr>
          <w:szCs w:val="28"/>
        </w:rPr>
        <w:t xml:space="preserve">2 июня </w:t>
      </w:r>
      <w:r w:rsidR="005621DE" w:rsidRPr="00125353">
        <w:rPr>
          <w:szCs w:val="28"/>
        </w:rPr>
        <w:t>2016</w:t>
      </w:r>
      <w:r w:rsidR="00E67211" w:rsidRPr="00125353">
        <w:rPr>
          <w:szCs w:val="28"/>
        </w:rPr>
        <w:t xml:space="preserve"> года</w:t>
      </w:r>
      <w:r w:rsidR="007466AE" w:rsidRPr="00125353">
        <w:rPr>
          <w:szCs w:val="28"/>
        </w:rPr>
        <w:t xml:space="preserve"> </w:t>
      </w:r>
      <w:r w:rsidR="007E3627" w:rsidRPr="00125353">
        <w:rPr>
          <w:szCs w:val="28"/>
        </w:rPr>
        <w:t>№ 18</w:t>
      </w:r>
      <w:r>
        <w:rPr>
          <w:szCs w:val="28"/>
        </w:rPr>
        <w:t>56</w:t>
      </w:r>
      <w:r w:rsidR="007E3627" w:rsidRPr="00125353">
        <w:rPr>
          <w:szCs w:val="28"/>
        </w:rPr>
        <w:t xml:space="preserve"> </w:t>
      </w:r>
      <w:r w:rsidR="007466AE" w:rsidRPr="00125353">
        <w:rPr>
          <w:szCs w:val="28"/>
        </w:rPr>
        <w:t>«</w:t>
      </w:r>
      <w:r w:rsidRPr="00650081">
        <w:rPr>
          <w:szCs w:val="22"/>
        </w:rPr>
        <w:t xml:space="preserve">Об утверждении </w:t>
      </w:r>
      <w:r>
        <w:rPr>
          <w:szCs w:val="22"/>
        </w:rPr>
        <w:t>Документа планирования муниципальных регулярных перевозок в границах городского округа Кинель Самарской области на 2016-2020 годы</w:t>
      </w:r>
      <w:r w:rsidR="007E3627" w:rsidRPr="00125353">
        <w:rPr>
          <w:szCs w:val="28"/>
        </w:rPr>
        <w:t>»</w:t>
      </w:r>
      <w:r w:rsidR="00340229" w:rsidRPr="00125353">
        <w:rPr>
          <w:szCs w:val="28"/>
        </w:rPr>
        <w:t>.</w:t>
      </w:r>
    </w:p>
    <w:p w:rsidR="005847C1" w:rsidRDefault="00FD5DE2" w:rsidP="005847C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lastRenderedPageBreak/>
        <w:t xml:space="preserve">2.2. </w:t>
      </w:r>
      <w:r w:rsidR="00540878" w:rsidRPr="00125353">
        <w:rPr>
          <w:szCs w:val="28"/>
        </w:rPr>
        <w:t>п</w:t>
      </w:r>
      <w:r w:rsidR="00AF6C30" w:rsidRPr="00125353">
        <w:rPr>
          <w:szCs w:val="28"/>
        </w:rPr>
        <w:t xml:space="preserve">остановление администрации городского округа Кинель Самарской области от </w:t>
      </w:r>
      <w:r>
        <w:rPr>
          <w:szCs w:val="28"/>
        </w:rPr>
        <w:t xml:space="preserve">2 декабря 2019 </w:t>
      </w:r>
      <w:r w:rsidR="00AF6C30" w:rsidRPr="00125353">
        <w:rPr>
          <w:szCs w:val="28"/>
        </w:rPr>
        <w:t xml:space="preserve">года № </w:t>
      </w:r>
      <w:r w:rsidR="005847C1">
        <w:rPr>
          <w:szCs w:val="28"/>
        </w:rPr>
        <w:t>3451</w:t>
      </w:r>
      <w:r w:rsidR="00AF6C30" w:rsidRPr="00125353">
        <w:rPr>
          <w:szCs w:val="28"/>
        </w:rPr>
        <w:t xml:space="preserve"> «</w:t>
      </w:r>
      <w:r w:rsidR="005847C1" w:rsidRPr="00DD1AF7">
        <w:rPr>
          <w:szCs w:val="28"/>
        </w:rPr>
        <w:t>Об отмене постановления администрации городского округа Кинель Самарской области от 19 сентября 2019г. №2643 «</w:t>
      </w:r>
      <w:r w:rsidR="005847C1" w:rsidRPr="00DD1AF7">
        <w:rPr>
          <w:bCs/>
          <w:color w:val="000000"/>
          <w:szCs w:val="28"/>
        </w:rPr>
        <w:t xml:space="preserve"> О внесении изменений в  постановление администрации городского округа Кинель Самарской области от 2 июня 2016г №1856 «Об утверждении  Документа планирования муниципальных регулярных перевозок в границах городского округа Кинель Самарской области на 2016-2020 годы» и внесении изменений и дополнений в Документ планирования муниципальных регулярных перевозок в границах городского округа Кинель Самарской области на 2016-2020 годы», утвержденный постановлением администрации городского округа Кинель Самарской области от 2 июня 2016г. №1856»</w:t>
      </w:r>
      <w:r w:rsidR="00AF6C30" w:rsidRPr="00125353">
        <w:rPr>
          <w:szCs w:val="28"/>
        </w:rPr>
        <w:t>.</w:t>
      </w:r>
      <w:r w:rsidR="005847C1">
        <w:rPr>
          <w:szCs w:val="28"/>
        </w:rPr>
        <w:t xml:space="preserve"> </w:t>
      </w:r>
    </w:p>
    <w:p w:rsidR="005847C1" w:rsidRDefault="005847C1" w:rsidP="005847C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3</w:t>
      </w:r>
      <w:r w:rsidRPr="00133F77">
        <w:rPr>
          <w:szCs w:val="28"/>
        </w:rPr>
        <w:t>. Официально опубликовать настоящее постановление</w:t>
      </w:r>
      <w:r>
        <w:rPr>
          <w:szCs w:val="28"/>
        </w:rPr>
        <w:t xml:space="preserve">. </w:t>
      </w:r>
    </w:p>
    <w:p w:rsidR="005847C1" w:rsidRDefault="005847C1" w:rsidP="005847C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4</w:t>
      </w:r>
      <w:r w:rsidRPr="00133F77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  <w:r>
        <w:rPr>
          <w:szCs w:val="28"/>
        </w:rPr>
        <w:t xml:space="preserve"> </w:t>
      </w:r>
    </w:p>
    <w:p w:rsidR="005847C1" w:rsidRPr="00133F77" w:rsidRDefault="005847C1" w:rsidP="005847C1">
      <w:pPr>
        <w:pStyle w:val="a4"/>
        <w:spacing w:line="360" w:lineRule="auto"/>
        <w:ind w:right="-5" w:firstLine="709"/>
        <w:contextualSpacing/>
        <w:rPr>
          <w:szCs w:val="28"/>
        </w:rPr>
      </w:pPr>
      <w:r>
        <w:rPr>
          <w:szCs w:val="28"/>
        </w:rPr>
        <w:t>5</w:t>
      </w:r>
      <w:r w:rsidRPr="00133F77">
        <w:rPr>
          <w:szCs w:val="28"/>
        </w:rPr>
        <w:t>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r>
        <w:rPr>
          <w:szCs w:val="28"/>
        </w:rPr>
        <w:t>Лужнов А</w:t>
      </w:r>
      <w:r w:rsidRPr="00133F77">
        <w:rPr>
          <w:szCs w:val="28"/>
        </w:rPr>
        <w:t>.Н.).</w:t>
      </w:r>
    </w:p>
    <w:p w:rsidR="005847C1" w:rsidRPr="00133F77" w:rsidRDefault="005847C1" w:rsidP="005847C1">
      <w:pPr>
        <w:pStyle w:val="2"/>
        <w:suppressAutoHyphens/>
        <w:spacing w:after="0" w:line="360" w:lineRule="auto"/>
        <w:ind w:firstLine="709"/>
        <w:contextualSpacing/>
        <w:rPr>
          <w:szCs w:val="28"/>
        </w:rPr>
      </w:pPr>
    </w:p>
    <w:p w:rsidR="005847C1" w:rsidRPr="00133F77" w:rsidRDefault="005847C1" w:rsidP="005847C1">
      <w:pPr>
        <w:pStyle w:val="2"/>
        <w:suppressAutoHyphens/>
        <w:spacing w:after="0" w:line="360" w:lineRule="auto"/>
        <w:ind w:firstLine="709"/>
        <w:contextualSpacing/>
        <w:rPr>
          <w:szCs w:val="28"/>
        </w:rPr>
      </w:pPr>
    </w:p>
    <w:p w:rsidR="005847C1" w:rsidRPr="00133F77" w:rsidRDefault="005847C1" w:rsidP="005847C1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5847C1" w:rsidRPr="005847C1" w:rsidRDefault="005847C1" w:rsidP="005847C1">
      <w:pPr>
        <w:pStyle w:val="2"/>
        <w:suppressAutoHyphens/>
        <w:spacing w:after="0" w:line="240" w:lineRule="auto"/>
        <w:rPr>
          <w:sz w:val="28"/>
          <w:szCs w:val="28"/>
        </w:rPr>
      </w:pPr>
      <w:r w:rsidRPr="005847C1">
        <w:rPr>
          <w:sz w:val="28"/>
          <w:szCs w:val="28"/>
        </w:rPr>
        <w:t xml:space="preserve">Глава городского округа                       </w:t>
      </w:r>
      <w:r>
        <w:rPr>
          <w:sz w:val="28"/>
          <w:szCs w:val="28"/>
        </w:rPr>
        <w:t xml:space="preserve">         </w:t>
      </w:r>
      <w:r w:rsidRPr="005847C1">
        <w:rPr>
          <w:sz w:val="28"/>
          <w:szCs w:val="28"/>
        </w:rPr>
        <w:t xml:space="preserve">                                    В.А. Чихирев</w:t>
      </w:r>
    </w:p>
    <w:p w:rsidR="005847C1" w:rsidRPr="005847C1" w:rsidRDefault="005847C1" w:rsidP="005847C1">
      <w:pPr>
        <w:pStyle w:val="2"/>
        <w:suppressAutoHyphens/>
        <w:spacing w:after="0" w:line="276" w:lineRule="auto"/>
        <w:rPr>
          <w:sz w:val="28"/>
          <w:szCs w:val="28"/>
        </w:rPr>
      </w:pPr>
    </w:p>
    <w:p w:rsidR="005847C1" w:rsidRPr="005847C1" w:rsidRDefault="005847C1" w:rsidP="005847C1">
      <w:pPr>
        <w:pStyle w:val="2"/>
        <w:suppressAutoHyphens/>
        <w:spacing w:after="0" w:line="276" w:lineRule="auto"/>
        <w:rPr>
          <w:sz w:val="28"/>
          <w:szCs w:val="28"/>
        </w:rPr>
      </w:pPr>
    </w:p>
    <w:p w:rsidR="005847C1" w:rsidRPr="005847C1" w:rsidRDefault="005847C1" w:rsidP="005847C1">
      <w:pPr>
        <w:pStyle w:val="2"/>
        <w:suppressAutoHyphens/>
        <w:spacing w:after="0" w:line="276" w:lineRule="auto"/>
        <w:rPr>
          <w:sz w:val="28"/>
          <w:szCs w:val="28"/>
        </w:rPr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Default="005847C1" w:rsidP="005847C1">
      <w:pPr>
        <w:pStyle w:val="2"/>
        <w:suppressAutoHyphens/>
        <w:spacing w:after="0" w:line="276" w:lineRule="auto"/>
      </w:pPr>
    </w:p>
    <w:p w:rsidR="005847C1" w:rsidRPr="005847C1" w:rsidRDefault="005847C1" w:rsidP="005847C1">
      <w:pPr>
        <w:pStyle w:val="2"/>
        <w:suppressAutoHyphens/>
        <w:spacing w:after="0" w:line="276" w:lineRule="auto"/>
        <w:rPr>
          <w:sz w:val="28"/>
          <w:szCs w:val="28"/>
        </w:rPr>
      </w:pPr>
      <w:r w:rsidRPr="005847C1">
        <w:rPr>
          <w:sz w:val="28"/>
          <w:szCs w:val="28"/>
        </w:rPr>
        <w:t>Лужнов 21287</w:t>
      </w:r>
    </w:p>
    <w:p w:rsidR="005847C1" w:rsidRPr="00125353" w:rsidRDefault="005847C1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5847C1" w:rsidRPr="00125353" w:rsidSect="005847C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7E3627" w:rsidRPr="00125353" w:rsidRDefault="007E3627" w:rsidP="00EE01FB">
      <w:pPr>
        <w:shd w:val="clear" w:color="auto" w:fill="FFFFFF"/>
        <w:tabs>
          <w:tab w:val="left" w:pos="0"/>
        </w:tabs>
        <w:ind w:left="5" w:hanging="5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ПРИЛОЖЕНИЕ</w:t>
      </w:r>
    </w:p>
    <w:p w:rsidR="007E3627" w:rsidRPr="00125353" w:rsidRDefault="00553724" w:rsidP="00EE01FB">
      <w:pPr>
        <w:shd w:val="clear" w:color="auto" w:fill="FFFFFF"/>
        <w:tabs>
          <w:tab w:val="left" w:pos="0"/>
        </w:tabs>
        <w:ind w:left="5" w:hanging="5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 xml:space="preserve">к постановлению городского округа Кинель </w:t>
      </w:r>
      <w:r w:rsidR="007E3627" w:rsidRPr="00125353">
        <w:rPr>
          <w:sz w:val="28"/>
          <w:szCs w:val="28"/>
        </w:rPr>
        <w:t>Самарской области</w:t>
      </w:r>
    </w:p>
    <w:p w:rsidR="00F56389" w:rsidRPr="00125353" w:rsidRDefault="00553724" w:rsidP="00EE01FB">
      <w:pPr>
        <w:shd w:val="clear" w:color="auto" w:fill="FFFFFF"/>
        <w:tabs>
          <w:tab w:val="left" w:pos="0"/>
        </w:tabs>
        <w:ind w:left="5" w:hanging="5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________</w:t>
      </w:r>
      <w:r w:rsidR="007E3627" w:rsidRPr="00125353">
        <w:rPr>
          <w:sz w:val="28"/>
          <w:szCs w:val="28"/>
        </w:rPr>
        <w:t>__________ № _________</w:t>
      </w:r>
    </w:p>
    <w:p w:rsidR="00553724" w:rsidRPr="00125353" w:rsidRDefault="00553724" w:rsidP="00553724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553724" w:rsidRPr="00125353" w:rsidSect="004357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47C1" w:rsidRPr="003F553D" w:rsidRDefault="005847C1" w:rsidP="00584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 планирования муниципальных перевозок в границах городского округа Кинель Самарской области на 2021-2026 годы</w:t>
      </w:r>
    </w:p>
    <w:p w:rsidR="005847C1" w:rsidRPr="003F553D" w:rsidRDefault="005847C1" w:rsidP="005847C1">
      <w:pPr>
        <w:jc w:val="center"/>
        <w:rPr>
          <w:b/>
          <w:sz w:val="28"/>
          <w:szCs w:val="28"/>
        </w:rPr>
      </w:pPr>
    </w:p>
    <w:p w:rsidR="005847C1" w:rsidRPr="003F553D" w:rsidRDefault="005847C1" w:rsidP="005847C1">
      <w:pPr>
        <w:jc w:val="center"/>
        <w:rPr>
          <w:b/>
          <w:sz w:val="28"/>
          <w:szCs w:val="28"/>
        </w:rPr>
      </w:pPr>
    </w:p>
    <w:p w:rsidR="005847C1" w:rsidRDefault="005847C1" w:rsidP="005847C1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 планирования муниципальных перевозок в границах городского округа Кинель Самарской области на 2021 - 202</w:t>
      </w:r>
      <w:r w:rsidR="00A41A0B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устанавливает перечень мероприятий по развитию регулярных перевозок населения автомобильным транспортом по регулярным маршрутам на территории городского округа Кинель.</w:t>
      </w:r>
    </w:p>
    <w:p w:rsidR="005847C1" w:rsidRDefault="005847C1" w:rsidP="005847C1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маршрутов регулярных перевозок по регулируемым и нерегулируемым тарифам устанавливается </w:t>
      </w:r>
      <w:r w:rsidRPr="00DA226F">
        <w:rPr>
          <w:sz w:val="28"/>
          <w:szCs w:val="28"/>
        </w:rPr>
        <w:t>реестр</w:t>
      </w:r>
      <w:r>
        <w:rPr>
          <w:sz w:val="28"/>
          <w:szCs w:val="28"/>
        </w:rPr>
        <w:t>ом</w:t>
      </w:r>
      <w:r w:rsidRPr="00DA226F">
        <w:rPr>
          <w:sz w:val="28"/>
          <w:szCs w:val="28"/>
        </w:rPr>
        <w:t xml:space="preserve"> муниципальных маршрутов регулярных перевозок городского округа </w:t>
      </w:r>
      <w:r>
        <w:rPr>
          <w:sz w:val="28"/>
          <w:szCs w:val="28"/>
        </w:rPr>
        <w:t>Кинель Самарской области.</w:t>
      </w:r>
    </w:p>
    <w:p w:rsidR="005847C1" w:rsidRDefault="005847C1" w:rsidP="00790652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маршруты регулярных перевозок в границах городского округа Кинель Самарской области, которые относятся к виду регулярных перевозок по регулируемым тарифам с указанием номера и наименования маршрута:</w:t>
      </w:r>
    </w:p>
    <w:p w:rsidR="00790652" w:rsidRPr="00AD3B31" w:rsidRDefault="00790652" w:rsidP="007906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D3B31">
        <w:rPr>
          <w:sz w:val="28"/>
          <w:szCs w:val="28"/>
        </w:rPr>
        <w:t>№ 1 «Военная часть - 3-й рабочий городок»</w:t>
      </w:r>
    </w:p>
    <w:p w:rsidR="00790652" w:rsidRPr="00AD3B31" w:rsidRDefault="00790652" w:rsidP="007906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D3B31">
        <w:rPr>
          <w:sz w:val="28"/>
          <w:szCs w:val="28"/>
        </w:rPr>
        <w:t>№ 3 «п. Лебедь г. – Кинель (ПМС)»</w:t>
      </w:r>
    </w:p>
    <w:p w:rsidR="00790652" w:rsidRPr="00AD3B31" w:rsidRDefault="00790652" w:rsidP="007906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D3B31">
        <w:rPr>
          <w:sz w:val="28"/>
          <w:szCs w:val="28"/>
        </w:rPr>
        <w:t xml:space="preserve">№ 7 «г. Кинель (Юго-Запад) – п.г.т. Алексеевка» </w:t>
      </w:r>
    </w:p>
    <w:p w:rsidR="00790652" w:rsidRPr="00AD3B31" w:rsidRDefault="00790652" w:rsidP="007906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D3B31">
        <w:rPr>
          <w:sz w:val="28"/>
          <w:szCs w:val="28"/>
        </w:rPr>
        <w:t xml:space="preserve">№ 25 «г. Кинель (ж/д вокзал) - п. Горный - п. Елшняги» </w:t>
      </w:r>
    </w:p>
    <w:p w:rsidR="00790652" w:rsidRPr="00AD3B31" w:rsidRDefault="00790652" w:rsidP="007906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D3B31">
        <w:rPr>
          <w:sz w:val="28"/>
          <w:szCs w:val="28"/>
        </w:rPr>
        <w:t>№ 9 «г. Кинель (юг) - г. Кинель (север)»</w:t>
      </w:r>
    </w:p>
    <w:p w:rsidR="00790652" w:rsidRPr="00AD3B31" w:rsidRDefault="00790652" w:rsidP="0079065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D3B31">
        <w:rPr>
          <w:sz w:val="28"/>
          <w:szCs w:val="28"/>
        </w:rPr>
        <w:t>№ 6 «г. Кинель (север) – п.</w:t>
      </w:r>
      <w:r>
        <w:rPr>
          <w:sz w:val="28"/>
          <w:szCs w:val="28"/>
        </w:rPr>
        <w:t>г.т.</w:t>
      </w:r>
      <w:r w:rsidRPr="00AD3B31">
        <w:rPr>
          <w:sz w:val="28"/>
          <w:szCs w:val="28"/>
        </w:rPr>
        <w:t xml:space="preserve"> Усть-Кинельский»</w:t>
      </w:r>
    </w:p>
    <w:p w:rsidR="005847C1" w:rsidRDefault="005847C1" w:rsidP="00790652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маршруты регулярных перевозок в границах городского округа Кинель Самарской области, которые относятся к виду регулярных перевозок по нерегулируемым тарифам с указанием номера и наименования маршрута – отсутствуют.</w:t>
      </w:r>
    </w:p>
    <w:p w:rsidR="005847C1" w:rsidRDefault="005847C1" w:rsidP="005847C1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Муниципальные маршруты регулярных перевозок в границах городского округа Кинель Самарской области, в отношении которых предусмотрено изменение вида регулярных перевозок: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34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35345">
        <w:rPr>
          <w:sz w:val="28"/>
          <w:szCs w:val="28"/>
        </w:rPr>
        <w:t xml:space="preserve"> год – не предусмотрено</w:t>
      </w:r>
      <w:r w:rsidR="00A41A0B">
        <w:rPr>
          <w:sz w:val="28"/>
          <w:szCs w:val="28"/>
        </w:rPr>
        <w:t>;</w:t>
      </w:r>
    </w:p>
    <w:p w:rsidR="00A41A0B" w:rsidRPr="00F35345" w:rsidRDefault="00A41A0B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345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35345">
        <w:rPr>
          <w:sz w:val="28"/>
          <w:szCs w:val="28"/>
        </w:rPr>
        <w:t xml:space="preserve"> год – не предусмотрено</w:t>
      </w:r>
      <w:r>
        <w:rPr>
          <w:sz w:val="28"/>
          <w:szCs w:val="28"/>
        </w:rPr>
        <w:t>.</w:t>
      </w:r>
    </w:p>
    <w:p w:rsidR="005847C1" w:rsidRDefault="005847C1" w:rsidP="005847C1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маршруты регулярных перевозок по регулируемым тарифам в границах городского округа Кинель Самарской области, подлежащие отмене: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34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35345">
        <w:rPr>
          <w:sz w:val="28"/>
          <w:szCs w:val="28"/>
        </w:rPr>
        <w:t xml:space="preserve"> год – не предусмотрено</w:t>
      </w:r>
      <w:r w:rsidR="00A41A0B">
        <w:rPr>
          <w:sz w:val="28"/>
          <w:szCs w:val="28"/>
        </w:rPr>
        <w:t>;</w:t>
      </w:r>
    </w:p>
    <w:p w:rsidR="00A41A0B" w:rsidRPr="00F35345" w:rsidRDefault="00A41A0B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345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35345">
        <w:rPr>
          <w:sz w:val="28"/>
          <w:szCs w:val="28"/>
        </w:rPr>
        <w:t xml:space="preserve"> год – не предусмотрено</w:t>
      </w:r>
      <w:r>
        <w:rPr>
          <w:sz w:val="28"/>
          <w:szCs w:val="28"/>
        </w:rPr>
        <w:t>.</w:t>
      </w:r>
    </w:p>
    <w:p w:rsidR="005847C1" w:rsidRDefault="005847C1" w:rsidP="005847C1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маршруты регулярных перевозок по не регулируемым тарифам в границах городского округа Кинель Самарской области, подлежащие отмене: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559E1">
        <w:rPr>
          <w:sz w:val="28"/>
          <w:szCs w:val="28"/>
        </w:rPr>
        <w:t>21</w:t>
      </w:r>
      <w:r>
        <w:rPr>
          <w:sz w:val="28"/>
          <w:szCs w:val="28"/>
        </w:rPr>
        <w:t xml:space="preserve">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559E1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559E1">
        <w:rPr>
          <w:sz w:val="28"/>
          <w:szCs w:val="28"/>
        </w:rPr>
        <w:t>23</w:t>
      </w:r>
      <w:r>
        <w:rPr>
          <w:sz w:val="28"/>
          <w:szCs w:val="28"/>
        </w:rPr>
        <w:t xml:space="preserve">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559E1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не предусмотрено;</w:t>
      </w:r>
    </w:p>
    <w:p w:rsidR="005847C1" w:rsidRDefault="005847C1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345">
        <w:rPr>
          <w:sz w:val="28"/>
          <w:szCs w:val="28"/>
        </w:rPr>
        <w:t>202</w:t>
      </w:r>
      <w:r w:rsidR="001559E1">
        <w:rPr>
          <w:sz w:val="28"/>
          <w:szCs w:val="28"/>
        </w:rPr>
        <w:t>5</w:t>
      </w:r>
      <w:r w:rsidRPr="00F35345">
        <w:rPr>
          <w:sz w:val="28"/>
          <w:szCs w:val="28"/>
        </w:rPr>
        <w:t xml:space="preserve"> год – не предусмотрено</w:t>
      </w:r>
      <w:r w:rsidR="00A41A0B">
        <w:rPr>
          <w:sz w:val="28"/>
          <w:szCs w:val="28"/>
        </w:rPr>
        <w:t>;</w:t>
      </w:r>
    </w:p>
    <w:p w:rsidR="00A41A0B" w:rsidRPr="00F35345" w:rsidRDefault="00A41A0B" w:rsidP="005847C1">
      <w:pPr>
        <w:pStyle w:val="a6"/>
        <w:numPr>
          <w:ilvl w:val="1"/>
          <w:numId w:val="1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5345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35345">
        <w:rPr>
          <w:sz w:val="28"/>
          <w:szCs w:val="28"/>
        </w:rPr>
        <w:t xml:space="preserve"> год – не предусмотрено</w:t>
      </w:r>
      <w:r>
        <w:rPr>
          <w:sz w:val="28"/>
          <w:szCs w:val="28"/>
        </w:rPr>
        <w:t>.</w:t>
      </w:r>
    </w:p>
    <w:p w:rsidR="005847C1" w:rsidRDefault="005847C1" w:rsidP="005847C1">
      <w:pPr>
        <w:pStyle w:val="a6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маршруты регулярных перевозок в границах городского округа Кинель Самарской области, в отношении которых планируется проведение процедуры торгов в целях заключения муниципального контракта на выполнение работ, связанных с </w:t>
      </w:r>
      <w:r>
        <w:rPr>
          <w:sz w:val="28"/>
          <w:szCs w:val="28"/>
        </w:rPr>
        <w:lastRenderedPageBreak/>
        <w:t xml:space="preserve">осуществлением регулярных перевозок по регулируемым тарифам,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</w:t>
      </w:r>
      <w:r w:rsidRPr="00423AC5">
        <w:rPr>
          <w:sz w:val="28"/>
        </w:rPr>
        <w:t>Федеральн</w:t>
      </w:r>
      <w:r>
        <w:rPr>
          <w:sz w:val="28"/>
        </w:rPr>
        <w:t xml:space="preserve">ого </w:t>
      </w:r>
      <w:r w:rsidRPr="00423AC5">
        <w:rPr>
          <w:sz w:val="28"/>
        </w:rPr>
        <w:t>закон</w:t>
      </w:r>
      <w:r>
        <w:rPr>
          <w:sz w:val="28"/>
        </w:rPr>
        <w:t xml:space="preserve">а </w:t>
      </w:r>
      <w:r w:rsidRPr="00423AC5">
        <w:rPr>
          <w:sz w:val="28"/>
        </w:rPr>
        <w:t>от 13.07.2015</w:t>
      </w:r>
      <w:r w:rsidR="001559E1">
        <w:rPr>
          <w:sz w:val="28"/>
        </w:rPr>
        <w:t xml:space="preserve"> г.</w:t>
      </w:r>
      <w:r w:rsidRPr="00423AC5">
        <w:rPr>
          <w:sz w:val="28"/>
        </w:rPr>
        <w:t xml:space="preserve"> № 220-ФЗ</w:t>
      </w:r>
      <w:r>
        <w:rPr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8"/>
        <w:gridCol w:w="3967"/>
        <w:gridCol w:w="2482"/>
        <w:gridCol w:w="2483"/>
      </w:tblGrid>
      <w:tr w:rsidR="005847C1" w:rsidTr="004B751C">
        <w:tc>
          <w:tcPr>
            <w:tcW w:w="638" w:type="dxa"/>
            <w:vAlign w:val="center"/>
          </w:tcPr>
          <w:p w:rsidR="005847C1" w:rsidRDefault="005847C1" w:rsidP="004B75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vAlign w:val="center"/>
          </w:tcPr>
          <w:p w:rsidR="005847C1" w:rsidRDefault="005847C1" w:rsidP="004B75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Номер, наименование муниципального маршрута регулярных перевозок</w:t>
            </w:r>
          </w:p>
        </w:tc>
        <w:tc>
          <w:tcPr>
            <w:tcW w:w="2482" w:type="dxa"/>
          </w:tcPr>
          <w:p w:rsidR="005847C1" w:rsidRDefault="005847C1" w:rsidP="004B75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сроки проведения </w:t>
            </w:r>
            <w:r w:rsidR="00A41A0B">
              <w:rPr>
                <w:sz w:val="28"/>
                <w:szCs w:val="28"/>
              </w:rPr>
              <w:t>электронного аукциона</w:t>
            </w:r>
          </w:p>
        </w:tc>
        <w:tc>
          <w:tcPr>
            <w:tcW w:w="2483" w:type="dxa"/>
            <w:vAlign w:val="center"/>
          </w:tcPr>
          <w:p w:rsidR="005847C1" w:rsidRDefault="005847C1" w:rsidP="004B75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сроки заключения муниципального контракта</w:t>
            </w:r>
          </w:p>
        </w:tc>
      </w:tr>
      <w:tr w:rsidR="001559E1" w:rsidTr="004B751C">
        <w:tc>
          <w:tcPr>
            <w:tcW w:w="638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1559E1" w:rsidRDefault="00790652" w:rsidP="00790652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D3B31">
              <w:rPr>
                <w:sz w:val="28"/>
                <w:szCs w:val="28"/>
              </w:rPr>
              <w:t>№ 1 «Военная часть - 3-й рабочий городок»</w:t>
            </w:r>
          </w:p>
        </w:tc>
        <w:tc>
          <w:tcPr>
            <w:tcW w:w="2482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2483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</w:tr>
      <w:tr w:rsidR="001559E1" w:rsidTr="004B751C">
        <w:tc>
          <w:tcPr>
            <w:tcW w:w="638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1559E1" w:rsidRDefault="00790652" w:rsidP="00790652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D3B31">
              <w:rPr>
                <w:sz w:val="28"/>
                <w:szCs w:val="28"/>
              </w:rPr>
              <w:t>№ 3 «п. Лебедь г. – Кинель (ПМС)»</w:t>
            </w:r>
          </w:p>
        </w:tc>
        <w:tc>
          <w:tcPr>
            <w:tcW w:w="2482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2483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</w:tr>
      <w:tr w:rsidR="001559E1" w:rsidTr="004B751C">
        <w:tc>
          <w:tcPr>
            <w:tcW w:w="638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1559E1" w:rsidRDefault="00790652" w:rsidP="00790652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D3B31">
              <w:rPr>
                <w:sz w:val="28"/>
                <w:szCs w:val="28"/>
              </w:rPr>
              <w:t xml:space="preserve">№ 7 «г. Кинель (Юго-Запад) – п.г.т. Алексеевка» </w:t>
            </w:r>
          </w:p>
        </w:tc>
        <w:tc>
          <w:tcPr>
            <w:tcW w:w="2482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2483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</w:tr>
      <w:tr w:rsidR="001559E1" w:rsidTr="004B751C">
        <w:tc>
          <w:tcPr>
            <w:tcW w:w="638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1559E1" w:rsidRDefault="00790652" w:rsidP="00790652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D3B31">
              <w:rPr>
                <w:sz w:val="28"/>
                <w:szCs w:val="28"/>
              </w:rPr>
              <w:t>№ 25 «г. Кинель (ж/д вокзал) - п. Горный - п. Елшняги»</w:t>
            </w:r>
          </w:p>
        </w:tc>
        <w:tc>
          <w:tcPr>
            <w:tcW w:w="2482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2483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</w:tr>
      <w:tr w:rsidR="001559E1" w:rsidTr="004B751C">
        <w:tc>
          <w:tcPr>
            <w:tcW w:w="638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:rsidR="001559E1" w:rsidRDefault="00790652" w:rsidP="00790652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D3B31">
              <w:rPr>
                <w:sz w:val="28"/>
                <w:szCs w:val="28"/>
              </w:rPr>
              <w:t>№ 9 «г. Кинель (юг) - г. Кинель (север)»</w:t>
            </w:r>
          </w:p>
        </w:tc>
        <w:tc>
          <w:tcPr>
            <w:tcW w:w="2482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2483" w:type="dxa"/>
          </w:tcPr>
          <w:p w:rsidR="001559E1" w:rsidRDefault="001559E1" w:rsidP="001559E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</w:tr>
      <w:tr w:rsidR="001559E1" w:rsidTr="004B751C">
        <w:tc>
          <w:tcPr>
            <w:tcW w:w="638" w:type="dxa"/>
          </w:tcPr>
          <w:p w:rsidR="001559E1" w:rsidRDefault="00B14E22" w:rsidP="0079065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7" w:type="dxa"/>
          </w:tcPr>
          <w:p w:rsidR="001559E1" w:rsidRPr="007778B1" w:rsidRDefault="00790652" w:rsidP="00790652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AD3B31">
              <w:rPr>
                <w:sz w:val="28"/>
                <w:szCs w:val="28"/>
              </w:rPr>
              <w:t>№ 6 «г. Кинель (север) – п.</w:t>
            </w:r>
            <w:r>
              <w:rPr>
                <w:sz w:val="28"/>
                <w:szCs w:val="28"/>
              </w:rPr>
              <w:t>г.т.</w:t>
            </w:r>
            <w:r w:rsidRPr="00AD3B31">
              <w:rPr>
                <w:sz w:val="28"/>
                <w:szCs w:val="28"/>
              </w:rPr>
              <w:t xml:space="preserve"> Усть-Кинельский»</w:t>
            </w:r>
          </w:p>
        </w:tc>
        <w:tc>
          <w:tcPr>
            <w:tcW w:w="2482" w:type="dxa"/>
          </w:tcPr>
          <w:p w:rsidR="001559E1" w:rsidRDefault="001559E1" w:rsidP="00790652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2483" w:type="dxa"/>
          </w:tcPr>
          <w:p w:rsidR="001559E1" w:rsidRDefault="001559E1" w:rsidP="00790652">
            <w:pPr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</w:tr>
    </w:tbl>
    <w:p w:rsidR="005847C1" w:rsidRDefault="005847C1" w:rsidP="005847C1">
      <w:pPr>
        <w:rPr>
          <w:sz w:val="28"/>
          <w:szCs w:val="28"/>
        </w:rPr>
      </w:pPr>
    </w:p>
    <w:p w:rsidR="00F56389" w:rsidRPr="00125353" w:rsidRDefault="00F56389" w:rsidP="00553724">
      <w:pPr>
        <w:pStyle w:val="a4"/>
        <w:spacing w:line="360" w:lineRule="auto"/>
        <w:ind w:right="-5" w:firstLine="0"/>
        <w:rPr>
          <w:b/>
        </w:rPr>
      </w:pPr>
    </w:p>
    <w:sectPr w:rsidR="00F56389" w:rsidRPr="00125353" w:rsidSect="005847C1">
      <w:type w:val="continuous"/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8011AF"/>
    <w:multiLevelType w:val="multilevel"/>
    <w:tmpl w:val="5184C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5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6412"/>
    <w:rsid w:val="00037605"/>
    <w:rsid w:val="000416DC"/>
    <w:rsid w:val="000518B3"/>
    <w:rsid w:val="000537FF"/>
    <w:rsid w:val="00054C19"/>
    <w:rsid w:val="00061773"/>
    <w:rsid w:val="00063530"/>
    <w:rsid w:val="00077FBE"/>
    <w:rsid w:val="00084944"/>
    <w:rsid w:val="000868B1"/>
    <w:rsid w:val="000A0924"/>
    <w:rsid w:val="000A3D47"/>
    <w:rsid w:val="000A47CC"/>
    <w:rsid w:val="000A6377"/>
    <w:rsid w:val="000A7AFB"/>
    <w:rsid w:val="000B39C3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C79"/>
    <w:rsid w:val="001066D5"/>
    <w:rsid w:val="001218AE"/>
    <w:rsid w:val="00124D3A"/>
    <w:rsid w:val="00125353"/>
    <w:rsid w:val="00130C96"/>
    <w:rsid w:val="00134381"/>
    <w:rsid w:val="00135253"/>
    <w:rsid w:val="0013688C"/>
    <w:rsid w:val="00141ABB"/>
    <w:rsid w:val="00151AF9"/>
    <w:rsid w:val="00153230"/>
    <w:rsid w:val="001559E1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A0720"/>
    <w:rsid w:val="001A09BA"/>
    <w:rsid w:val="001A0C2C"/>
    <w:rsid w:val="001A2499"/>
    <w:rsid w:val="001A5033"/>
    <w:rsid w:val="001D3216"/>
    <w:rsid w:val="001D3ADC"/>
    <w:rsid w:val="001E6A1A"/>
    <w:rsid w:val="001E6A96"/>
    <w:rsid w:val="001F178B"/>
    <w:rsid w:val="001F30E2"/>
    <w:rsid w:val="001F5E5D"/>
    <w:rsid w:val="002047AA"/>
    <w:rsid w:val="00211684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3581"/>
    <w:rsid w:val="00245001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B3669"/>
    <w:rsid w:val="002C0EB7"/>
    <w:rsid w:val="002C3A69"/>
    <w:rsid w:val="002C50CC"/>
    <w:rsid w:val="002C7CB1"/>
    <w:rsid w:val="002D716F"/>
    <w:rsid w:val="002D7173"/>
    <w:rsid w:val="002E0244"/>
    <w:rsid w:val="002E248B"/>
    <w:rsid w:val="002E402D"/>
    <w:rsid w:val="002E4EEE"/>
    <w:rsid w:val="002E5B30"/>
    <w:rsid w:val="002E7674"/>
    <w:rsid w:val="002F4898"/>
    <w:rsid w:val="00300196"/>
    <w:rsid w:val="003016CF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7DC"/>
    <w:rsid w:val="00334509"/>
    <w:rsid w:val="00334E22"/>
    <w:rsid w:val="00340229"/>
    <w:rsid w:val="00340D56"/>
    <w:rsid w:val="003430DC"/>
    <w:rsid w:val="00362822"/>
    <w:rsid w:val="00365863"/>
    <w:rsid w:val="00366269"/>
    <w:rsid w:val="00371D75"/>
    <w:rsid w:val="00376455"/>
    <w:rsid w:val="00380B81"/>
    <w:rsid w:val="00391145"/>
    <w:rsid w:val="003A6794"/>
    <w:rsid w:val="003B3B13"/>
    <w:rsid w:val="003B64F0"/>
    <w:rsid w:val="003B6659"/>
    <w:rsid w:val="003B7283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E1B61"/>
    <w:rsid w:val="003E6B98"/>
    <w:rsid w:val="003E6FF8"/>
    <w:rsid w:val="003F6B06"/>
    <w:rsid w:val="004022F4"/>
    <w:rsid w:val="0040329A"/>
    <w:rsid w:val="00406286"/>
    <w:rsid w:val="00412BF0"/>
    <w:rsid w:val="00416F0C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621DE"/>
    <w:rsid w:val="005663A9"/>
    <w:rsid w:val="00566633"/>
    <w:rsid w:val="00571CC8"/>
    <w:rsid w:val="005750D6"/>
    <w:rsid w:val="00577593"/>
    <w:rsid w:val="00577998"/>
    <w:rsid w:val="005847C1"/>
    <w:rsid w:val="00584AA9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D5939"/>
    <w:rsid w:val="005D612D"/>
    <w:rsid w:val="005E4D63"/>
    <w:rsid w:val="005E7BD4"/>
    <w:rsid w:val="005F27CB"/>
    <w:rsid w:val="005F58A5"/>
    <w:rsid w:val="00614A6F"/>
    <w:rsid w:val="00622A07"/>
    <w:rsid w:val="00622BB7"/>
    <w:rsid w:val="006250B7"/>
    <w:rsid w:val="0062664D"/>
    <w:rsid w:val="00630DCA"/>
    <w:rsid w:val="0063117B"/>
    <w:rsid w:val="00635975"/>
    <w:rsid w:val="00640C8E"/>
    <w:rsid w:val="0064620D"/>
    <w:rsid w:val="00656892"/>
    <w:rsid w:val="00670BF1"/>
    <w:rsid w:val="00671BE3"/>
    <w:rsid w:val="00675C02"/>
    <w:rsid w:val="00675D0F"/>
    <w:rsid w:val="00677762"/>
    <w:rsid w:val="006836B8"/>
    <w:rsid w:val="00686235"/>
    <w:rsid w:val="006902EC"/>
    <w:rsid w:val="00691F20"/>
    <w:rsid w:val="006A0DD7"/>
    <w:rsid w:val="006A6ACC"/>
    <w:rsid w:val="006B3D59"/>
    <w:rsid w:val="006C184B"/>
    <w:rsid w:val="006C31B1"/>
    <w:rsid w:val="006C3675"/>
    <w:rsid w:val="006C53EC"/>
    <w:rsid w:val="006C6375"/>
    <w:rsid w:val="006C702B"/>
    <w:rsid w:val="006D6D0E"/>
    <w:rsid w:val="006E7915"/>
    <w:rsid w:val="006F0148"/>
    <w:rsid w:val="006F32F7"/>
    <w:rsid w:val="0070230B"/>
    <w:rsid w:val="0071623A"/>
    <w:rsid w:val="0072349B"/>
    <w:rsid w:val="00724EEC"/>
    <w:rsid w:val="007254D1"/>
    <w:rsid w:val="007305B5"/>
    <w:rsid w:val="00732C57"/>
    <w:rsid w:val="007337C3"/>
    <w:rsid w:val="007339F7"/>
    <w:rsid w:val="00736385"/>
    <w:rsid w:val="0073764B"/>
    <w:rsid w:val="007466AE"/>
    <w:rsid w:val="0076290B"/>
    <w:rsid w:val="00766DE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69A5"/>
    <w:rsid w:val="00790652"/>
    <w:rsid w:val="00791774"/>
    <w:rsid w:val="00791D9F"/>
    <w:rsid w:val="007A45E3"/>
    <w:rsid w:val="007B0476"/>
    <w:rsid w:val="007B0DBE"/>
    <w:rsid w:val="007B1B25"/>
    <w:rsid w:val="007C4CAE"/>
    <w:rsid w:val="007D08B2"/>
    <w:rsid w:val="007D22FF"/>
    <w:rsid w:val="007D40A7"/>
    <w:rsid w:val="007E2937"/>
    <w:rsid w:val="007E3627"/>
    <w:rsid w:val="007E3864"/>
    <w:rsid w:val="007E5CF8"/>
    <w:rsid w:val="007E777E"/>
    <w:rsid w:val="007F316E"/>
    <w:rsid w:val="007F6EAF"/>
    <w:rsid w:val="007F76EE"/>
    <w:rsid w:val="00824932"/>
    <w:rsid w:val="008258D1"/>
    <w:rsid w:val="0082711A"/>
    <w:rsid w:val="00827823"/>
    <w:rsid w:val="0083035F"/>
    <w:rsid w:val="0083061A"/>
    <w:rsid w:val="00833A7A"/>
    <w:rsid w:val="00836AEE"/>
    <w:rsid w:val="008410F3"/>
    <w:rsid w:val="008436CF"/>
    <w:rsid w:val="00843734"/>
    <w:rsid w:val="00843F38"/>
    <w:rsid w:val="00844300"/>
    <w:rsid w:val="00851788"/>
    <w:rsid w:val="0085461B"/>
    <w:rsid w:val="00854DDA"/>
    <w:rsid w:val="008555E7"/>
    <w:rsid w:val="00857375"/>
    <w:rsid w:val="00862236"/>
    <w:rsid w:val="00863540"/>
    <w:rsid w:val="00864061"/>
    <w:rsid w:val="008724D4"/>
    <w:rsid w:val="00874A5F"/>
    <w:rsid w:val="00887D2E"/>
    <w:rsid w:val="00890EA4"/>
    <w:rsid w:val="00895A4B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400F5"/>
    <w:rsid w:val="00940380"/>
    <w:rsid w:val="00945D8F"/>
    <w:rsid w:val="009504E5"/>
    <w:rsid w:val="0095468A"/>
    <w:rsid w:val="00955650"/>
    <w:rsid w:val="00956D55"/>
    <w:rsid w:val="0095798F"/>
    <w:rsid w:val="00977698"/>
    <w:rsid w:val="00984666"/>
    <w:rsid w:val="009943DF"/>
    <w:rsid w:val="009A11B2"/>
    <w:rsid w:val="009A2DBC"/>
    <w:rsid w:val="009A3E90"/>
    <w:rsid w:val="009B11AD"/>
    <w:rsid w:val="009B28FD"/>
    <w:rsid w:val="009B3560"/>
    <w:rsid w:val="009C38CF"/>
    <w:rsid w:val="009C47DE"/>
    <w:rsid w:val="009C5FF1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2494F"/>
    <w:rsid w:val="00A2786E"/>
    <w:rsid w:val="00A331B6"/>
    <w:rsid w:val="00A33298"/>
    <w:rsid w:val="00A33F44"/>
    <w:rsid w:val="00A41A0B"/>
    <w:rsid w:val="00A4276F"/>
    <w:rsid w:val="00A43FB3"/>
    <w:rsid w:val="00A46B9A"/>
    <w:rsid w:val="00A51044"/>
    <w:rsid w:val="00A56CDF"/>
    <w:rsid w:val="00A61C8B"/>
    <w:rsid w:val="00A677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6D61"/>
    <w:rsid w:val="00AB6E0B"/>
    <w:rsid w:val="00AC4ABD"/>
    <w:rsid w:val="00AC6AAD"/>
    <w:rsid w:val="00AD139D"/>
    <w:rsid w:val="00AD7DE0"/>
    <w:rsid w:val="00AE70FA"/>
    <w:rsid w:val="00AE7BB7"/>
    <w:rsid w:val="00AF699D"/>
    <w:rsid w:val="00AF6C30"/>
    <w:rsid w:val="00B02647"/>
    <w:rsid w:val="00B05252"/>
    <w:rsid w:val="00B14E22"/>
    <w:rsid w:val="00B3153B"/>
    <w:rsid w:val="00B32820"/>
    <w:rsid w:val="00B3512F"/>
    <w:rsid w:val="00B4068B"/>
    <w:rsid w:val="00B43203"/>
    <w:rsid w:val="00B4418F"/>
    <w:rsid w:val="00B469B4"/>
    <w:rsid w:val="00B477C7"/>
    <w:rsid w:val="00B47EF0"/>
    <w:rsid w:val="00B5178A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CB4"/>
    <w:rsid w:val="00B92E20"/>
    <w:rsid w:val="00B95435"/>
    <w:rsid w:val="00BA7841"/>
    <w:rsid w:val="00BB01D0"/>
    <w:rsid w:val="00BB078B"/>
    <w:rsid w:val="00BB13A4"/>
    <w:rsid w:val="00BB5263"/>
    <w:rsid w:val="00BB7CB4"/>
    <w:rsid w:val="00BC1638"/>
    <w:rsid w:val="00BC3331"/>
    <w:rsid w:val="00BC5154"/>
    <w:rsid w:val="00BC52C3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11AD5"/>
    <w:rsid w:val="00C130EC"/>
    <w:rsid w:val="00C15205"/>
    <w:rsid w:val="00C17266"/>
    <w:rsid w:val="00C24EF7"/>
    <w:rsid w:val="00C30DA0"/>
    <w:rsid w:val="00C34332"/>
    <w:rsid w:val="00C34AD8"/>
    <w:rsid w:val="00C501EB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87C08"/>
    <w:rsid w:val="00C916C7"/>
    <w:rsid w:val="00CA0859"/>
    <w:rsid w:val="00CA277C"/>
    <w:rsid w:val="00CA6EE0"/>
    <w:rsid w:val="00CB4037"/>
    <w:rsid w:val="00CB5740"/>
    <w:rsid w:val="00CC2320"/>
    <w:rsid w:val="00CC3B61"/>
    <w:rsid w:val="00CC783C"/>
    <w:rsid w:val="00CD4F97"/>
    <w:rsid w:val="00CD635A"/>
    <w:rsid w:val="00CD69C0"/>
    <w:rsid w:val="00CE7704"/>
    <w:rsid w:val="00CE7B27"/>
    <w:rsid w:val="00D0219D"/>
    <w:rsid w:val="00D023B4"/>
    <w:rsid w:val="00D13F33"/>
    <w:rsid w:val="00D16FB1"/>
    <w:rsid w:val="00D20A0F"/>
    <w:rsid w:val="00D21B3E"/>
    <w:rsid w:val="00D2386C"/>
    <w:rsid w:val="00D2394A"/>
    <w:rsid w:val="00D257CD"/>
    <w:rsid w:val="00D325B5"/>
    <w:rsid w:val="00D32C5D"/>
    <w:rsid w:val="00D32E36"/>
    <w:rsid w:val="00D33EDA"/>
    <w:rsid w:val="00D63159"/>
    <w:rsid w:val="00D63D2E"/>
    <w:rsid w:val="00D70B2B"/>
    <w:rsid w:val="00D763EC"/>
    <w:rsid w:val="00D83DE0"/>
    <w:rsid w:val="00D8678C"/>
    <w:rsid w:val="00D874FE"/>
    <w:rsid w:val="00D90321"/>
    <w:rsid w:val="00D97F95"/>
    <w:rsid w:val="00DA0997"/>
    <w:rsid w:val="00DA1C04"/>
    <w:rsid w:val="00DA2D19"/>
    <w:rsid w:val="00DA383F"/>
    <w:rsid w:val="00DB5986"/>
    <w:rsid w:val="00DC0FF1"/>
    <w:rsid w:val="00DC29AB"/>
    <w:rsid w:val="00DD31E9"/>
    <w:rsid w:val="00DD7B68"/>
    <w:rsid w:val="00DE091B"/>
    <w:rsid w:val="00DE461F"/>
    <w:rsid w:val="00DE587B"/>
    <w:rsid w:val="00DE5B6D"/>
    <w:rsid w:val="00DF04D2"/>
    <w:rsid w:val="00DF05C6"/>
    <w:rsid w:val="00DF0960"/>
    <w:rsid w:val="00DF4EB0"/>
    <w:rsid w:val="00DF521E"/>
    <w:rsid w:val="00DF5C65"/>
    <w:rsid w:val="00E01B4A"/>
    <w:rsid w:val="00E0376B"/>
    <w:rsid w:val="00E12C8B"/>
    <w:rsid w:val="00E13DCB"/>
    <w:rsid w:val="00E15A70"/>
    <w:rsid w:val="00E16157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D0A"/>
    <w:rsid w:val="00E66E52"/>
    <w:rsid w:val="00E67211"/>
    <w:rsid w:val="00E71BBB"/>
    <w:rsid w:val="00E73DEB"/>
    <w:rsid w:val="00E759C2"/>
    <w:rsid w:val="00E77B2C"/>
    <w:rsid w:val="00E80897"/>
    <w:rsid w:val="00E82B01"/>
    <w:rsid w:val="00E8481E"/>
    <w:rsid w:val="00E85383"/>
    <w:rsid w:val="00E869ED"/>
    <w:rsid w:val="00E90577"/>
    <w:rsid w:val="00E91A1E"/>
    <w:rsid w:val="00E93793"/>
    <w:rsid w:val="00EA04A7"/>
    <w:rsid w:val="00EA2312"/>
    <w:rsid w:val="00EA48B4"/>
    <w:rsid w:val="00EA78F0"/>
    <w:rsid w:val="00EB2626"/>
    <w:rsid w:val="00EB7B60"/>
    <w:rsid w:val="00EC5589"/>
    <w:rsid w:val="00ED556D"/>
    <w:rsid w:val="00ED55C9"/>
    <w:rsid w:val="00EE01FB"/>
    <w:rsid w:val="00EE3ECD"/>
    <w:rsid w:val="00EE5453"/>
    <w:rsid w:val="00EE7FF4"/>
    <w:rsid w:val="00EF1585"/>
    <w:rsid w:val="00EF177E"/>
    <w:rsid w:val="00EF45EC"/>
    <w:rsid w:val="00EF56EA"/>
    <w:rsid w:val="00F0475F"/>
    <w:rsid w:val="00F11495"/>
    <w:rsid w:val="00F119DE"/>
    <w:rsid w:val="00F13AEF"/>
    <w:rsid w:val="00F15129"/>
    <w:rsid w:val="00F21058"/>
    <w:rsid w:val="00F229DE"/>
    <w:rsid w:val="00F23236"/>
    <w:rsid w:val="00F251FB"/>
    <w:rsid w:val="00F26A45"/>
    <w:rsid w:val="00F5159C"/>
    <w:rsid w:val="00F53838"/>
    <w:rsid w:val="00F56389"/>
    <w:rsid w:val="00F651C3"/>
    <w:rsid w:val="00F6702A"/>
    <w:rsid w:val="00F70C06"/>
    <w:rsid w:val="00F74C0B"/>
    <w:rsid w:val="00F81C6D"/>
    <w:rsid w:val="00F91B3E"/>
    <w:rsid w:val="00FA13D3"/>
    <w:rsid w:val="00FA2553"/>
    <w:rsid w:val="00FA4CCE"/>
    <w:rsid w:val="00FB3244"/>
    <w:rsid w:val="00FB4591"/>
    <w:rsid w:val="00FB54E3"/>
    <w:rsid w:val="00FB73CC"/>
    <w:rsid w:val="00FC0326"/>
    <w:rsid w:val="00FC3F5E"/>
    <w:rsid w:val="00FC6D04"/>
    <w:rsid w:val="00FD207D"/>
    <w:rsid w:val="00FD59F2"/>
    <w:rsid w:val="00FD5DE2"/>
    <w:rsid w:val="00FD7D7A"/>
    <w:rsid w:val="00FE1B59"/>
    <w:rsid w:val="00FF313F"/>
    <w:rsid w:val="00FF338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9C53E"/>
  <w15:docId w15:val="{83FD7BC1-800D-4E06-A76A-AC03BE0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styleId="2">
    <w:name w:val="Body Text 2"/>
    <w:basedOn w:val="a"/>
    <w:link w:val="20"/>
    <w:semiHidden/>
    <w:unhideWhenUsed/>
    <w:rsid w:val="00584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847C1"/>
    <w:rPr>
      <w:sz w:val="24"/>
      <w:szCs w:val="24"/>
    </w:rPr>
  </w:style>
  <w:style w:type="table" w:styleId="a9">
    <w:name w:val="Table Grid"/>
    <w:basedOn w:val="a1"/>
    <w:uiPriority w:val="59"/>
    <w:rsid w:val="005847C1"/>
    <w:pPr>
      <w:spacing w:line="360" w:lineRule="auto"/>
      <w:ind w:firstLine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5DCC-7764-4B3F-8E26-9F7D25E5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User</cp:lastModifiedBy>
  <cp:revision>39</cp:revision>
  <cp:lastPrinted>2021-07-16T05:25:00Z</cp:lastPrinted>
  <dcterms:created xsi:type="dcterms:W3CDTF">2018-05-03T05:22:00Z</dcterms:created>
  <dcterms:modified xsi:type="dcterms:W3CDTF">2021-07-16T05:25:00Z</dcterms:modified>
</cp:coreProperties>
</file>